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353EF" w14:textId="77777777" w:rsidR="00FA04F7" w:rsidRPr="00D66CF7" w:rsidRDefault="00FA04F7" w:rsidP="00B9383F">
      <w:pPr>
        <w:spacing w:after="0"/>
        <w:rPr>
          <w:b/>
          <w:sz w:val="26"/>
          <w:szCs w:val="26"/>
        </w:rPr>
      </w:pPr>
    </w:p>
    <w:tbl>
      <w:tblPr>
        <w:tblStyle w:val="a"/>
        <w:tblW w:w="10769" w:type="dxa"/>
        <w:tblInd w:w="-709" w:type="dxa"/>
        <w:tblBorders>
          <w:top w:val="nil"/>
          <w:left w:val="nil"/>
          <w:bottom w:val="nil"/>
          <w:right w:val="nil"/>
          <w:insideH w:val="nil"/>
          <w:insideV w:val="nil"/>
        </w:tblBorders>
        <w:tblLayout w:type="fixed"/>
        <w:tblLook w:val="0400" w:firstRow="0" w:lastRow="0" w:firstColumn="0" w:lastColumn="0" w:noHBand="0" w:noVBand="1"/>
      </w:tblPr>
      <w:tblGrid>
        <w:gridCol w:w="4957"/>
        <w:gridCol w:w="5812"/>
      </w:tblGrid>
      <w:tr w:rsidR="00FA04F7" w:rsidRPr="00D66CF7" w14:paraId="398B7100" w14:textId="77777777" w:rsidTr="009961B3">
        <w:trPr>
          <w:trHeight w:val="328"/>
        </w:trPr>
        <w:tc>
          <w:tcPr>
            <w:tcW w:w="4957" w:type="dxa"/>
          </w:tcPr>
          <w:p w14:paraId="7AC7CF43" w14:textId="77777777" w:rsidR="00FA04F7" w:rsidRPr="00D66CF7" w:rsidRDefault="00B9383F" w:rsidP="00B9383F">
            <w:pPr>
              <w:spacing w:line="276" w:lineRule="auto"/>
              <w:jc w:val="center"/>
              <w:rPr>
                <w:sz w:val="26"/>
                <w:szCs w:val="26"/>
              </w:rPr>
            </w:pPr>
            <w:r w:rsidRPr="00D66CF7">
              <w:rPr>
                <w:sz w:val="26"/>
                <w:szCs w:val="26"/>
              </w:rPr>
              <w:t>UBND HUYỆN TÂN CHÂU</w:t>
            </w:r>
          </w:p>
        </w:tc>
        <w:tc>
          <w:tcPr>
            <w:tcW w:w="5812" w:type="dxa"/>
          </w:tcPr>
          <w:p w14:paraId="5E673C91" w14:textId="77777777" w:rsidR="00FA04F7" w:rsidRPr="00D66CF7" w:rsidRDefault="00B9383F" w:rsidP="00B9383F">
            <w:pPr>
              <w:spacing w:line="276" w:lineRule="auto"/>
              <w:ind w:hanging="108"/>
              <w:jc w:val="center"/>
              <w:rPr>
                <w:b/>
                <w:sz w:val="26"/>
                <w:szCs w:val="26"/>
              </w:rPr>
            </w:pPr>
            <w:r w:rsidRPr="00D66CF7">
              <w:rPr>
                <w:b/>
                <w:sz w:val="26"/>
                <w:szCs w:val="26"/>
              </w:rPr>
              <w:t>CỘNG HÒA XÃ HỘI CHỦ NGHĨA VIỆT NAM</w:t>
            </w:r>
          </w:p>
        </w:tc>
      </w:tr>
      <w:tr w:rsidR="00FA04F7" w:rsidRPr="00D66CF7" w14:paraId="6BAE2AC9" w14:textId="77777777" w:rsidTr="009961B3">
        <w:tc>
          <w:tcPr>
            <w:tcW w:w="4957" w:type="dxa"/>
          </w:tcPr>
          <w:p w14:paraId="357ADD2D" w14:textId="77777777" w:rsidR="00FA04F7" w:rsidRPr="00D66CF7" w:rsidRDefault="00B9383F" w:rsidP="00B9383F">
            <w:pPr>
              <w:spacing w:line="276" w:lineRule="auto"/>
              <w:rPr>
                <w:b/>
                <w:sz w:val="26"/>
                <w:szCs w:val="26"/>
              </w:rPr>
            </w:pPr>
            <w:r w:rsidRPr="00D66CF7">
              <w:rPr>
                <w:b/>
                <w:sz w:val="26"/>
                <w:szCs w:val="26"/>
              </w:rPr>
              <w:t>TRƯỜNG THCS THỊ TRẤN TÂN CHÂU</w:t>
            </w:r>
          </w:p>
        </w:tc>
        <w:tc>
          <w:tcPr>
            <w:tcW w:w="5812" w:type="dxa"/>
          </w:tcPr>
          <w:p w14:paraId="4583C876" w14:textId="77777777" w:rsidR="00FA04F7" w:rsidRPr="00D66CF7" w:rsidRDefault="00B9383F" w:rsidP="00B9383F">
            <w:pPr>
              <w:spacing w:line="276" w:lineRule="auto"/>
              <w:jc w:val="center"/>
              <w:rPr>
                <w:b/>
                <w:sz w:val="26"/>
                <w:szCs w:val="26"/>
              </w:rPr>
            </w:pPr>
            <w:r w:rsidRPr="00D66CF7">
              <w:rPr>
                <w:b/>
                <w:sz w:val="26"/>
                <w:szCs w:val="26"/>
              </w:rPr>
              <w:t>Độc lập- Tự do- Hạnh phúc</w:t>
            </w:r>
          </w:p>
        </w:tc>
      </w:tr>
    </w:tbl>
    <w:p w14:paraId="13AC4BA5" w14:textId="77777777" w:rsidR="00FA04F7" w:rsidRPr="00D66CF7" w:rsidRDefault="00B9383F" w:rsidP="00B9383F">
      <w:pPr>
        <w:spacing w:after="0"/>
        <w:jc w:val="center"/>
        <w:rPr>
          <w:b/>
          <w:sz w:val="26"/>
          <w:szCs w:val="26"/>
        </w:rPr>
      </w:pPr>
      <w:r w:rsidRPr="00D66CF7">
        <w:rPr>
          <w:noProof/>
          <w:sz w:val="26"/>
          <w:szCs w:val="26"/>
          <w:lang w:val="en-US"/>
        </w:rPr>
        <mc:AlternateContent>
          <mc:Choice Requires="wps">
            <w:drawing>
              <wp:anchor distT="0" distB="0" distL="114300" distR="114300" simplePos="0" relativeHeight="251658240" behindDoc="0" locked="0" layoutInCell="1" hidden="0" allowOverlap="1" wp14:anchorId="09B98063" wp14:editId="2C7F14FB">
                <wp:simplePos x="0" y="0"/>
                <wp:positionH relativeFrom="column">
                  <wp:posOffset>368300</wp:posOffset>
                </wp:positionH>
                <wp:positionV relativeFrom="paragraph">
                  <wp:posOffset>0</wp:posOffset>
                </wp:positionV>
                <wp:extent cx="0" cy="12700"/>
                <wp:effectExtent l="0" t="0" r="0" b="0"/>
                <wp:wrapNone/>
                <wp:docPr id="1207444686" name="Straight Arrow Connector 1207444686"/>
                <wp:cNvGraphicFramePr/>
                <a:graphic xmlns:a="http://schemas.openxmlformats.org/drawingml/2006/main">
                  <a:graphicData uri="http://schemas.microsoft.com/office/word/2010/wordprocessingShape">
                    <wps:wsp>
                      <wps:cNvCnPr/>
                      <wps:spPr>
                        <a:xfrm>
                          <a:off x="4669805" y="3780000"/>
                          <a:ext cx="135239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21D94FC6" id="_x0000_t32" coordsize="21600,21600" o:spt="32" o:oned="t" path="m,l21600,21600e" filled="f">
                <v:path arrowok="t" fillok="f" o:connecttype="none"/>
                <o:lock v:ext="edit" shapetype="t"/>
              </v:shapetype>
              <v:shape id="Straight Arrow Connector 1207444686" o:spid="_x0000_s1026" type="#_x0000_t32" style="position:absolute;margin-left:29pt;margin-top:0;width:0;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" strokecolor="black [3200]">
                <v:stroke startarrowwidth="narrow" startarrowlength="short" endarrowwidth="narrow" endarrowlength="short"/>
              </v:shape>
            </w:pict>
          </mc:Fallback>
        </mc:AlternateContent>
      </w:r>
      <w:r w:rsidRPr="00D66CF7">
        <w:rPr>
          <w:noProof/>
          <w:sz w:val="26"/>
          <w:szCs w:val="26"/>
          <w:lang w:val="en-US"/>
        </w:rPr>
        <mc:AlternateContent>
          <mc:Choice Requires="wps">
            <w:drawing>
              <wp:anchor distT="0" distB="0" distL="114300" distR="114300" simplePos="0" relativeHeight="251659264" behindDoc="0" locked="0" layoutInCell="1" hidden="0" allowOverlap="1" wp14:anchorId="2254B1CF" wp14:editId="263616C3">
                <wp:simplePos x="0" y="0"/>
                <wp:positionH relativeFrom="column">
                  <wp:posOffset>3429000</wp:posOffset>
                </wp:positionH>
                <wp:positionV relativeFrom="paragraph">
                  <wp:posOffset>0</wp:posOffset>
                </wp:positionV>
                <wp:extent cx="0" cy="12700"/>
                <wp:effectExtent l="0" t="0" r="0" b="0"/>
                <wp:wrapNone/>
                <wp:docPr id="1207444685" name="Straight Arrow Connector 1207444685"/>
                <wp:cNvGraphicFramePr/>
                <a:graphic xmlns:a="http://schemas.openxmlformats.org/drawingml/2006/main">
                  <a:graphicData uri="http://schemas.microsoft.com/office/word/2010/wordprocessingShape">
                    <wps:wsp>
                      <wps:cNvCnPr/>
                      <wps:spPr>
                        <a:xfrm>
                          <a:off x="4616017" y="3780000"/>
                          <a:ext cx="1459966"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 w14:anchorId="082DD9E0" id="Straight Arrow Connector 1207444685" o:spid="_x0000_s1026" type="#_x0000_t32" style="position:absolute;margin-left:270pt;margin-top:0;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" strokecolor="black [3200]">
                <v:stroke startarrowwidth="narrow" startarrowlength="short" endarrowwidth="narrow" endarrowlength="short"/>
              </v:shape>
            </w:pict>
          </mc:Fallback>
        </mc:AlternateContent>
      </w:r>
    </w:p>
    <w:p w14:paraId="53DEBEB3" w14:textId="77777777" w:rsidR="00FA04F7" w:rsidRPr="00D66CF7" w:rsidRDefault="00B9383F" w:rsidP="00B9383F">
      <w:pPr>
        <w:spacing w:after="0"/>
        <w:jc w:val="center"/>
        <w:rPr>
          <w:b/>
          <w:sz w:val="26"/>
          <w:szCs w:val="26"/>
        </w:rPr>
      </w:pPr>
      <w:r w:rsidRPr="00D66CF7">
        <w:rPr>
          <w:b/>
          <w:sz w:val="26"/>
          <w:szCs w:val="26"/>
        </w:rPr>
        <w:t>ĐỀ KIỂM TRA HỌC KỲ II - NĂM HỌC 2024- 2025</w:t>
      </w:r>
    </w:p>
    <w:p w14:paraId="2346B6FD" w14:textId="77777777" w:rsidR="00FA04F7" w:rsidRPr="00D66CF7" w:rsidRDefault="00B9383F" w:rsidP="00B9383F">
      <w:pPr>
        <w:pBdr>
          <w:bottom w:val="single" w:sz="6" w:space="1" w:color="000000"/>
        </w:pBdr>
        <w:spacing w:after="0"/>
        <w:jc w:val="center"/>
        <w:rPr>
          <w:b/>
          <w:sz w:val="26"/>
          <w:szCs w:val="26"/>
        </w:rPr>
      </w:pPr>
      <w:r w:rsidRPr="00D66CF7">
        <w:rPr>
          <w:b/>
          <w:sz w:val="26"/>
          <w:szCs w:val="26"/>
        </w:rPr>
        <w:t>MÔN: KHOA HỌC TỰ NHIÊN LỚP 9- CTST</w:t>
      </w:r>
    </w:p>
    <w:p w14:paraId="6AE6D934" w14:textId="77777777" w:rsidR="00FA04F7" w:rsidRPr="00D66CF7" w:rsidRDefault="00B9383F" w:rsidP="00B9383F">
      <w:pPr>
        <w:spacing w:after="0"/>
        <w:rPr>
          <w:b/>
          <w:sz w:val="26"/>
          <w:szCs w:val="26"/>
        </w:rPr>
      </w:pPr>
      <w:r w:rsidRPr="00D66CF7">
        <w:rPr>
          <w:b/>
          <w:sz w:val="26"/>
          <w:szCs w:val="26"/>
        </w:rPr>
        <w:t xml:space="preserve">Đề: </w:t>
      </w:r>
    </w:p>
    <w:p w14:paraId="3527A32A" w14:textId="77777777" w:rsidR="00FA04F7" w:rsidRPr="00D66CF7" w:rsidRDefault="00B9383F" w:rsidP="00B9383F">
      <w:pPr>
        <w:spacing w:after="0"/>
        <w:rPr>
          <w:b/>
          <w:sz w:val="26"/>
          <w:szCs w:val="26"/>
        </w:rPr>
      </w:pPr>
      <w:r w:rsidRPr="00D66CF7">
        <w:rPr>
          <w:b/>
          <w:sz w:val="26"/>
          <w:szCs w:val="26"/>
        </w:rPr>
        <w:t xml:space="preserve">PHẦN I TRẮC NGHIỆM: </w:t>
      </w:r>
      <w:r w:rsidRPr="00D66CF7">
        <w:rPr>
          <w:sz w:val="26"/>
          <w:szCs w:val="26"/>
        </w:rPr>
        <w:t>(3,0 điểm; mỗi câu đúng 0,25 điểm)</w:t>
      </w:r>
    </w:p>
    <w:p w14:paraId="4CAB6516" w14:textId="77777777" w:rsidR="00FA04F7" w:rsidRPr="00571DD2" w:rsidRDefault="00571DD2" w:rsidP="00571DD2">
      <w:pPr>
        <w:pBdr>
          <w:top w:val="nil"/>
          <w:left w:val="nil"/>
          <w:bottom w:val="nil"/>
          <w:right w:val="nil"/>
          <w:between w:val="nil"/>
        </w:pBdr>
        <w:tabs>
          <w:tab w:val="left" w:pos="284"/>
          <w:tab w:val="left" w:pos="2835"/>
          <w:tab w:val="left" w:pos="5387"/>
          <w:tab w:val="left" w:pos="7938"/>
        </w:tabs>
        <w:spacing w:after="0"/>
        <w:rPr>
          <w:b/>
          <w:i/>
          <w:color w:val="000000"/>
          <w:sz w:val="26"/>
          <w:szCs w:val="26"/>
        </w:rPr>
      </w:pPr>
      <w:r>
        <w:rPr>
          <w:b/>
          <w:i/>
          <w:color w:val="000000"/>
          <w:sz w:val="26"/>
          <w:szCs w:val="26"/>
        </w:rPr>
        <w:t xml:space="preserve">     </w:t>
      </w:r>
      <w:r w:rsidR="00B9383F" w:rsidRPr="00571DD2">
        <w:rPr>
          <w:b/>
          <w:i/>
          <w:color w:val="000000"/>
          <w:sz w:val="26"/>
          <w:szCs w:val="26"/>
        </w:rPr>
        <w:t>Thí sinh trả lời từ câu 1 đến câu 4. Mỗi câu hỏi thí sinh chỉ chọn một phương án.</w:t>
      </w:r>
      <w:r w:rsidR="009911F6">
        <w:rPr>
          <w:b/>
          <w:i/>
          <w:color w:val="000000"/>
          <w:sz w:val="26"/>
          <w:szCs w:val="26"/>
        </w:rPr>
        <w:t xml:space="preserve"> (1đ)</w:t>
      </w:r>
    </w:p>
    <w:p w14:paraId="6651ED3C" w14:textId="77777777" w:rsidR="00FA04F7" w:rsidRPr="00D66CF7" w:rsidRDefault="00B9383F" w:rsidP="00B9383F">
      <w:pPr>
        <w:spacing w:before="120" w:after="120"/>
        <w:rPr>
          <w:sz w:val="26"/>
          <w:szCs w:val="26"/>
        </w:rPr>
      </w:pPr>
      <w:r w:rsidRPr="00D66CF7">
        <w:rPr>
          <w:b/>
          <w:sz w:val="26"/>
          <w:szCs w:val="26"/>
        </w:rPr>
        <w:t xml:space="preserve">Câu 1: </w:t>
      </w:r>
      <w:r w:rsidRPr="00D66CF7">
        <w:rPr>
          <w:sz w:val="26"/>
          <w:szCs w:val="26"/>
        </w:rPr>
        <w:t>Tính chất vật lí chung của kim loại là</w:t>
      </w:r>
    </w:p>
    <w:p w14:paraId="7006F461" w14:textId="77777777" w:rsidR="00FA04F7" w:rsidRPr="00D66CF7" w:rsidRDefault="00B9383F" w:rsidP="00B9383F">
      <w:pPr>
        <w:spacing w:before="120" w:after="120"/>
        <w:ind w:left="60" w:right="60"/>
        <w:jc w:val="both"/>
        <w:rPr>
          <w:sz w:val="26"/>
          <w:szCs w:val="26"/>
        </w:rPr>
      </w:pPr>
      <w:r w:rsidRPr="00D66CF7">
        <w:rPr>
          <w:sz w:val="26"/>
          <w:szCs w:val="26"/>
        </w:rPr>
        <w:t>A. tính dẻo, có ánh kim, rất cứng.</w:t>
      </w:r>
    </w:p>
    <w:p w14:paraId="55DA286B" w14:textId="77777777" w:rsidR="00FA04F7" w:rsidRPr="00D66CF7" w:rsidRDefault="00B9383F" w:rsidP="00B9383F">
      <w:pPr>
        <w:spacing w:before="120" w:after="120"/>
        <w:ind w:left="60" w:right="60"/>
        <w:jc w:val="both"/>
        <w:rPr>
          <w:sz w:val="26"/>
          <w:szCs w:val="26"/>
        </w:rPr>
      </w:pPr>
      <w:r w:rsidRPr="00D66CF7">
        <w:rPr>
          <w:sz w:val="26"/>
          <w:szCs w:val="26"/>
        </w:rPr>
        <w:t>B. tính dẻo, tính dẫn điện, nhiệt độ nóng chảy cao.</w:t>
      </w:r>
    </w:p>
    <w:p w14:paraId="2D4D8264" w14:textId="77777777" w:rsidR="00FA04F7" w:rsidRPr="00D66CF7" w:rsidRDefault="00B9383F" w:rsidP="00B9383F">
      <w:pPr>
        <w:spacing w:before="120" w:after="120"/>
        <w:ind w:left="60" w:right="60"/>
        <w:jc w:val="both"/>
        <w:rPr>
          <w:sz w:val="26"/>
          <w:szCs w:val="26"/>
        </w:rPr>
      </w:pPr>
      <w:r w:rsidRPr="00D66CF7">
        <w:rPr>
          <w:sz w:val="26"/>
          <w:szCs w:val="26"/>
        </w:rPr>
        <w:t>C. tính dẻo, tính dẫn điện, dẫn nhiệt, có ánh kim.</w:t>
      </w:r>
    </w:p>
    <w:p w14:paraId="118FF0ED" w14:textId="77777777" w:rsidR="00FA04F7" w:rsidRPr="00D66CF7" w:rsidRDefault="00B9383F" w:rsidP="00B9383F">
      <w:pPr>
        <w:spacing w:before="120" w:after="120"/>
        <w:ind w:left="60" w:right="60"/>
        <w:jc w:val="both"/>
        <w:rPr>
          <w:b/>
          <w:sz w:val="26"/>
          <w:szCs w:val="26"/>
        </w:rPr>
      </w:pPr>
      <w:r w:rsidRPr="00D66CF7">
        <w:rPr>
          <w:sz w:val="26"/>
          <w:szCs w:val="26"/>
        </w:rPr>
        <w:t>D. tính dẫn nhiệt, dẫn điện, có khối lượng riêng lớn, có ánh kim.</w:t>
      </w:r>
    </w:p>
    <w:p w14:paraId="5A1A6938" w14:textId="77777777" w:rsidR="00FA04F7" w:rsidRPr="00D66CF7" w:rsidRDefault="00B9383F" w:rsidP="00B9383F">
      <w:pPr>
        <w:spacing w:before="120" w:after="120"/>
        <w:rPr>
          <w:sz w:val="26"/>
          <w:szCs w:val="26"/>
        </w:rPr>
      </w:pPr>
      <w:r w:rsidRPr="00D66CF7">
        <w:rPr>
          <w:b/>
          <w:color w:val="000000"/>
          <w:sz w:val="26"/>
          <w:szCs w:val="26"/>
        </w:rPr>
        <w:t>Câu 2:</w:t>
      </w:r>
      <w:r w:rsidRPr="00D66CF7">
        <w:rPr>
          <w:color w:val="000000"/>
          <w:sz w:val="26"/>
          <w:szCs w:val="26"/>
        </w:rPr>
        <w:t xml:space="preserve"> </w:t>
      </w:r>
      <w:r w:rsidRPr="00D66CF7">
        <w:rPr>
          <w:sz w:val="26"/>
          <w:szCs w:val="26"/>
        </w:rPr>
        <w:t>Dãy kim loại nào sau đây được sắp xếp theo chiều hoạt động hóa học tăng dần?</w:t>
      </w:r>
    </w:p>
    <w:p w14:paraId="4243813B" w14:textId="77777777" w:rsidR="00FA04F7" w:rsidRPr="00D66CF7" w:rsidRDefault="00B9383F" w:rsidP="00B9383F">
      <w:pPr>
        <w:spacing w:before="120" w:after="120"/>
        <w:ind w:left="60" w:right="60"/>
        <w:jc w:val="both"/>
        <w:rPr>
          <w:sz w:val="26"/>
          <w:szCs w:val="26"/>
        </w:rPr>
      </w:pPr>
      <w:r w:rsidRPr="00D66CF7">
        <w:rPr>
          <w:sz w:val="26"/>
          <w:szCs w:val="26"/>
        </w:rPr>
        <w:t>A. K, Al, Mg, Cu, Fe.                    B. Cu, Fe, Mg, Al, K.</w:t>
      </w:r>
    </w:p>
    <w:p w14:paraId="32C17FE3" w14:textId="77777777" w:rsidR="00FA04F7" w:rsidRPr="00D66CF7" w:rsidRDefault="00B9383F" w:rsidP="00B9383F">
      <w:pPr>
        <w:spacing w:before="120" w:after="120"/>
        <w:ind w:left="60" w:right="60"/>
        <w:jc w:val="both"/>
        <w:rPr>
          <w:sz w:val="26"/>
          <w:szCs w:val="26"/>
        </w:rPr>
      </w:pPr>
      <w:r w:rsidRPr="00D66CF7">
        <w:rPr>
          <w:sz w:val="26"/>
          <w:szCs w:val="26"/>
        </w:rPr>
        <w:t>C. Cu, Fe, Al, Mg, K.                    D. K, Cu, Al, Mg, Fe.</w:t>
      </w:r>
    </w:p>
    <w:p w14:paraId="4453FDEF" w14:textId="77777777" w:rsidR="00FA04F7" w:rsidRPr="00D66CF7" w:rsidRDefault="00B9383F" w:rsidP="00B9383F">
      <w:pPr>
        <w:spacing w:before="120" w:after="120"/>
        <w:rPr>
          <w:sz w:val="26"/>
          <w:szCs w:val="26"/>
        </w:rPr>
      </w:pPr>
      <w:r w:rsidRPr="00D66CF7">
        <w:rPr>
          <w:b/>
          <w:color w:val="000000"/>
          <w:sz w:val="26"/>
          <w:szCs w:val="26"/>
        </w:rPr>
        <w:t>Câu 3:</w:t>
      </w:r>
      <w:r w:rsidRPr="00D66CF7">
        <w:rPr>
          <w:sz w:val="26"/>
          <w:szCs w:val="26"/>
        </w:rPr>
        <w:t>Nguyên tố phổ biến thứ hai ở vỏ trái đất là?</w:t>
      </w:r>
    </w:p>
    <w:p w14:paraId="654184D3" w14:textId="77777777" w:rsidR="00FA04F7" w:rsidRPr="00D66CF7" w:rsidRDefault="00B9383F" w:rsidP="00B9383F">
      <w:pPr>
        <w:spacing w:before="120" w:after="120"/>
        <w:ind w:left="60" w:right="60"/>
        <w:jc w:val="both"/>
        <w:rPr>
          <w:sz w:val="26"/>
          <w:szCs w:val="26"/>
        </w:rPr>
      </w:pPr>
      <w:r w:rsidRPr="00D66CF7">
        <w:rPr>
          <w:sz w:val="26"/>
          <w:szCs w:val="26"/>
        </w:rPr>
        <w:t>A. Carbon.               B. Oxygen.</w:t>
      </w:r>
    </w:p>
    <w:p w14:paraId="1D918C0A" w14:textId="77777777" w:rsidR="00FA04F7" w:rsidRPr="00D66CF7" w:rsidRDefault="00B9383F" w:rsidP="00B9383F">
      <w:pPr>
        <w:spacing w:before="120" w:after="120"/>
        <w:ind w:left="60" w:right="60"/>
        <w:jc w:val="both"/>
        <w:rPr>
          <w:sz w:val="26"/>
          <w:szCs w:val="26"/>
          <w:highlight w:val="white"/>
        </w:rPr>
      </w:pPr>
      <w:r w:rsidRPr="00D66CF7">
        <w:rPr>
          <w:sz w:val="26"/>
          <w:szCs w:val="26"/>
        </w:rPr>
        <w:t>C. Iron.                    D. Silicon.</w:t>
      </w:r>
    </w:p>
    <w:p w14:paraId="73B618FF" w14:textId="77777777" w:rsidR="00FA04F7" w:rsidRPr="00D66CF7" w:rsidRDefault="00B9383F" w:rsidP="00B9383F">
      <w:pPr>
        <w:spacing w:before="120" w:after="120"/>
        <w:rPr>
          <w:sz w:val="26"/>
          <w:szCs w:val="26"/>
        </w:rPr>
      </w:pPr>
      <w:r w:rsidRPr="00D66CF7">
        <w:rPr>
          <w:b/>
          <w:color w:val="000000"/>
          <w:sz w:val="26"/>
          <w:szCs w:val="26"/>
        </w:rPr>
        <w:t xml:space="preserve">Câu 4: </w:t>
      </w:r>
      <w:r w:rsidRPr="00D66CF7">
        <w:rPr>
          <w:sz w:val="26"/>
          <w:szCs w:val="26"/>
        </w:rPr>
        <w:t>Nguyên tố nào sau đây có thành phần (về khối lượng) lớn nhất trong vỏ Trái Đất?</w:t>
      </w:r>
    </w:p>
    <w:p w14:paraId="2BE9E5C6" w14:textId="77777777" w:rsidR="00FA04F7" w:rsidRPr="00D66CF7" w:rsidRDefault="00B9383F" w:rsidP="00B9383F">
      <w:pPr>
        <w:spacing w:before="120" w:after="120"/>
        <w:ind w:left="60" w:right="60"/>
        <w:jc w:val="both"/>
        <w:rPr>
          <w:sz w:val="26"/>
          <w:szCs w:val="26"/>
        </w:rPr>
      </w:pPr>
      <w:r w:rsidRPr="00D66CF7">
        <w:rPr>
          <w:sz w:val="26"/>
          <w:szCs w:val="26"/>
        </w:rPr>
        <w:t>A. Oxygen.                B. Silicon.</w:t>
      </w:r>
    </w:p>
    <w:p w14:paraId="4720AF93" w14:textId="77777777" w:rsidR="00FA04F7" w:rsidRPr="00D66CF7" w:rsidRDefault="00B9383F" w:rsidP="00B9383F">
      <w:pPr>
        <w:spacing w:before="120" w:after="120"/>
        <w:ind w:left="60" w:right="60"/>
        <w:jc w:val="both"/>
        <w:rPr>
          <w:b/>
          <w:sz w:val="26"/>
          <w:szCs w:val="26"/>
        </w:rPr>
      </w:pPr>
      <w:r w:rsidRPr="00D66CF7">
        <w:rPr>
          <w:sz w:val="26"/>
          <w:szCs w:val="26"/>
        </w:rPr>
        <w:t>C. Aluminium.           D. Iron.</w:t>
      </w:r>
    </w:p>
    <w:p w14:paraId="4BFC81A7" w14:textId="77777777" w:rsidR="00FA04F7" w:rsidRPr="00E80282" w:rsidRDefault="00B9383F" w:rsidP="00B9383F">
      <w:pPr>
        <w:pBdr>
          <w:top w:val="nil"/>
          <w:left w:val="nil"/>
          <w:bottom w:val="nil"/>
          <w:right w:val="nil"/>
          <w:between w:val="nil"/>
        </w:pBdr>
        <w:tabs>
          <w:tab w:val="left" w:pos="284"/>
          <w:tab w:val="left" w:pos="2835"/>
          <w:tab w:val="left" w:pos="5387"/>
          <w:tab w:val="left" w:pos="7938"/>
        </w:tabs>
        <w:spacing w:after="0"/>
        <w:jc w:val="both"/>
        <w:rPr>
          <w:b/>
          <w:i/>
          <w:color w:val="000000"/>
          <w:sz w:val="26"/>
          <w:szCs w:val="26"/>
        </w:rPr>
      </w:pPr>
      <w:r w:rsidRPr="00D66CF7">
        <w:rPr>
          <w:b/>
          <w:color w:val="000000"/>
          <w:sz w:val="26"/>
          <w:szCs w:val="26"/>
        </w:rPr>
        <w:t>Câu 5:</w:t>
      </w:r>
      <w:r w:rsidRPr="00D66CF7">
        <w:rPr>
          <w:rFonts w:eastAsia="Calibri"/>
          <w:color w:val="000000"/>
          <w:sz w:val="26"/>
          <w:szCs w:val="26"/>
        </w:rPr>
        <w:t xml:space="preserve"> </w:t>
      </w:r>
      <w:r w:rsidRPr="00E80282">
        <w:rPr>
          <w:b/>
          <w:i/>
          <w:color w:val="000000"/>
          <w:sz w:val="26"/>
          <w:szCs w:val="26"/>
        </w:rPr>
        <w:t>Trong mỗi ý A, B, C, D thí sinh chọn đúng hoặc sai. </w:t>
      </w:r>
      <w:r w:rsidR="009911F6">
        <w:rPr>
          <w:b/>
          <w:i/>
          <w:color w:val="000000"/>
          <w:sz w:val="26"/>
          <w:szCs w:val="26"/>
        </w:rPr>
        <w:t>(1đ)</w:t>
      </w:r>
    </w:p>
    <w:p w14:paraId="3106C90C" w14:textId="77777777" w:rsidR="00FA04F7" w:rsidRPr="00D66CF7" w:rsidRDefault="00B9383F" w:rsidP="00B9383F">
      <w:pPr>
        <w:spacing w:before="40" w:after="40"/>
        <w:rPr>
          <w:sz w:val="26"/>
          <w:szCs w:val="26"/>
        </w:rPr>
      </w:pPr>
      <w:r w:rsidRPr="00D66CF7">
        <w:rPr>
          <w:color w:val="000000"/>
          <w:sz w:val="26"/>
          <w:szCs w:val="26"/>
        </w:rPr>
        <w:t xml:space="preserve">A. </w:t>
      </w:r>
      <w:r w:rsidRPr="00D66CF7">
        <w:rPr>
          <w:sz w:val="26"/>
          <w:szCs w:val="26"/>
        </w:rPr>
        <w:t>Điện trở đặc trưng cho tác dụng cản trở dòng điện trong mạch.</w:t>
      </w:r>
    </w:p>
    <w:p w14:paraId="6C5BA1FB" w14:textId="77777777" w:rsidR="00FA04F7" w:rsidRPr="00D66CF7" w:rsidRDefault="00B9383F" w:rsidP="00B9383F">
      <w:pPr>
        <w:pBdr>
          <w:top w:val="nil"/>
          <w:left w:val="nil"/>
          <w:bottom w:val="nil"/>
          <w:right w:val="nil"/>
          <w:between w:val="nil"/>
        </w:pBdr>
        <w:shd w:val="clear" w:color="auto" w:fill="FFFFFF"/>
        <w:spacing w:after="0"/>
        <w:rPr>
          <w:color w:val="000000"/>
          <w:sz w:val="26"/>
          <w:szCs w:val="26"/>
        </w:rPr>
      </w:pPr>
      <w:r w:rsidRPr="00D66CF7">
        <w:rPr>
          <w:color w:val="000000"/>
          <w:sz w:val="26"/>
          <w:szCs w:val="26"/>
        </w:rPr>
        <w:t>B. Cường độ dòng điện chạy t</w:t>
      </w:r>
      <w:r w:rsidR="00736305" w:rsidRPr="00D66CF7">
        <w:rPr>
          <w:color w:val="000000"/>
          <w:sz w:val="26"/>
          <w:szCs w:val="26"/>
        </w:rPr>
        <w:t xml:space="preserve">rong đoạn mạch </w:t>
      </w:r>
      <w:r w:rsidRPr="00D66CF7">
        <w:rPr>
          <w:color w:val="000000"/>
          <w:sz w:val="26"/>
          <w:szCs w:val="26"/>
        </w:rPr>
        <w:t>nối tiếp bằng tổng cường độ dòng điện trong các nhánh.</w:t>
      </w:r>
    </w:p>
    <w:p w14:paraId="1262051C" w14:textId="77777777" w:rsidR="00FA04F7" w:rsidRPr="00D66CF7" w:rsidRDefault="00B9383F" w:rsidP="00B9383F">
      <w:pPr>
        <w:spacing w:before="40" w:after="40"/>
        <w:rPr>
          <w:color w:val="000000"/>
          <w:sz w:val="26"/>
          <w:szCs w:val="26"/>
        </w:rPr>
      </w:pPr>
      <w:r w:rsidRPr="00D66CF7">
        <w:rPr>
          <w:sz w:val="26"/>
          <w:szCs w:val="26"/>
        </w:rPr>
        <w:t xml:space="preserve">C. </w:t>
      </w:r>
      <w:r w:rsidRPr="00D66CF7">
        <w:rPr>
          <w:color w:val="000000"/>
          <w:sz w:val="26"/>
          <w:szCs w:val="26"/>
        </w:rPr>
        <w:t>Điện trở tương đương của đoạn mạch song song được tính bằng công thức:</w:t>
      </w:r>
      <w:r w:rsidRPr="00D66CF7">
        <w:rPr>
          <w:noProof/>
          <w:sz w:val="26"/>
          <w:szCs w:val="26"/>
          <w:vertAlign w:val="subscript"/>
          <w:lang w:val="en-US"/>
        </w:rPr>
        <w:drawing>
          <wp:inline distT="0" distB="0" distL="0" distR="0" wp14:anchorId="0413F20A" wp14:editId="0C3909C8">
            <wp:extent cx="1677773" cy="348735"/>
            <wp:effectExtent l="0" t="0" r="0" b="0"/>
            <wp:docPr id="1207444688" name="image1.png" descr="{&quot;mathml&quot;:&quot;&lt;math style=\&quot;font-family:stix;font-size:16px;\&quot; xmlns=\&quot;http://www.w3.org/1998/Math/MathML\&quot;&gt;&lt;mstyle mathsize=\&quot;16px\&quot;&gt;&lt;mfrac&gt;&lt;mn mathvariant=\&quot;italic\&quot;&gt;1&lt;/mn&gt;&lt;msub&gt;&lt;mi mathvariant=\&quot;italic\&quot;&gt;R&lt;/mi&gt;&lt;mrow&gt;&lt;mi mathvariant=\&quot;italic\&quot;&gt;t&lt;/mi&gt;&lt;mi mathvariant=\&quot;italic\&quot;&gt;d&lt;/mi&gt;&lt;/mrow&gt;&lt;/msub&gt;&lt;/mfrac&gt;&lt;mo mathvariant=\&quot;italic\&quot;&gt;=&lt;/mo&gt;&lt;mfrac&gt;&lt;mn mathvariant=\&quot;italic\&quot;&gt;1&lt;/mn&gt;&lt;msub&gt;&lt;mi mathvariant=\&quot;italic\&quot;&gt;R&lt;/mi&gt;&lt;mn mathvariant=\&quot;italic\&quot;&gt;1&lt;/mn&gt;&lt;/msub&gt;&lt;/mfrac&gt;&lt;mo mathvariant=\&quot;italic\&quot;&gt;+&lt;/mo&gt;&lt;mfrac&gt;&lt;mn mathvariant=\&quot;italic\&quot;&gt;1&lt;/mn&gt;&lt;msub&gt;&lt;mi mathvariant=\&quot;italic\&quot;&gt;R&lt;/mi&gt;&lt;mn mathvariant=\&quot;italic\&quot;&gt;2&lt;/mn&gt;&lt;/msub&gt;&lt;/mfrac&gt;&lt;mo mathvariant=\&quot;italic\&quot;&gt;+&lt;/mo&gt;&lt;mo mathvariant=\&quot;italic\&quot;&gt;.&lt;/mo&gt;&lt;mo mathvariant=\&quot;italic\&quot;&gt;.&lt;/mo&gt;&lt;mo mathvariant=\&quot;italic\&quot;&gt;.&lt;/mo&gt;&lt;mo mathvariant=\&quot;italic\&quot;&gt;+&lt;/mo&gt;&lt;mfrac&gt;&lt;mn mathvariant=\&quot;italic\&quot;&gt;1&lt;/mn&gt;&lt;msub&gt;&lt;mi mathvariant=\&quot;italic\&quot;&gt;R&lt;/mi&gt;&lt;mi mathvariant=\&quot;italic\&quot;&gt;n&lt;/mi&gt;&lt;/msub&gt;&lt;/mfrac&gt;&lt;/mstyle&gt;&lt;/math&gt;&quot;,&quot;origin&quot;:&quot;MathType for Microsoft Add-in&quot;}"/>
            <wp:cNvGraphicFramePr/>
            <a:graphic xmlns:a="http://schemas.openxmlformats.org/drawingml/2006/main">
              <a:graphicData uri="http://schemas.openxmlformats.org/drawingml/2006/picture">
                <pic:pic xmlns:pic="http://schemas.openxmlformats.org/drawingml/2006/picture">
                  <pic:nvPicPr>
                    <pic:cNvPr id="0" name="image1.png" descr="{&quot;mathml&quot;:&quot;&lt;math style=\&quot;font-family:stix;font-size:16px;\&quot; xmlns=\&quot;http://www.w3.org/1998/Math/MathML\&quot;&gt;&lt;mstyle mathsize=\&quot;16px\&quot;&gt;&lt;mfrac&gt;&lt;mn mathvariant=\&quot;italic\&quot;&gt;1&lt;/mn&gt;&lt;msub&gt;&lt;mi mathvariant=\&quot;italic\&quot;&gt;R&lt;/mi&gt;&lt;mrow&gt;&lt;mi mathvariant=\&quot;italic\&quot;&gt;t&lt;/mi&gt;&lt;mi mathvariant=\&quot;italic\&quot;&gt;d&lt;/mi&gt;&lt;/mrow&gt;&lt;/msub&gt;&lt;/mfrac&gt;&lt;mo mathvariant=\&quot;italic\&quot;&gt;=&lt;/mo&gt;&lt;mfrac&gt;&lt;mn mathvariant=\&quot;italic\&quot;&gt;1&lt;/mn&gt;&lt;msub&gt;&lt;mi mathvariant=\&quot;italic\&quot;&gt;R&lt;/mi&gt;&lt;mn mathvariant=\&quot;italic\&quot;&gt;1&lt;/mn&gt;&lt;/msub&gt;&lt;/mfrac&gt;&lt;mo mathvariant=\&quot;italic\&quot;&gt;+&lt;/mo&gt;&lt;mfrac&gt;&lt;mn mathvariant=\&quot;italic\&quot;&gt;1&lt;/mn&gt;&lt;msub&gt;&lt;mi mathvariant=\&quot;italic\&quot;&gt;R&lt;/mi&gt;&lt;mn mathvariant=\&quot;italic\&quot;&gt;2&lt;/mn&gt;&lt;/msub&gt;&lt;/mfrac&gt;&lt;mo mathvariant=\&quot;italic\&quot;&gt;+&lt;/mo&gt;&lt;mo mathvariant=\&quot;italic\&quot;&gt;.&lt;/mo&gt;&lt;mo mathvariant=\&quot;italic\&quot;&gt;.&lt;/mo&gt;&lt;mo mathvariant=\&quot;italic\&quot;&gt;.&lt;/mo&gt;&lt;mo mathvariant=\&quot;italic\&quot;&gt;+&lt;/mo&gt;&lt;mfrac&gt;&lt;mn mathvariant=\&quot;italic\&quot;&gt;1&lt;/mn&gt;&lt;msub&gt;&lt;mi mathvariant=\&quot;italic\&quot;&gt;R&lt;/mi&gt;&lt;mi mathvariant=\&quot;italic\&quot;&gt;n&lt;/mi&gt;&lt;/msub&gt;&lt;/mfrac&gt;&lt;/mstyle&gt;&lt;/math&gt;&quot;,&quot;origin&quot;:&quot;MathType for Microsoft Add-in&quot;}"/>
                    <pic:cNvPicPr preferRelativeResize="0"/>
                  </pic:nvPicPr>
                  <pic:blipFill>
                    <a:blip r:embed="rId6"/>
                    <a:srcRect/>
                    <a:stretch>
                      <a:fillRect/>
                    </a:stretch>
                  </pic:blipFill>
                  <pic:spPr>
                    <a:xfrm>
                      <a:off x="0" y="0"/>
                      <a:ext cx="1677773" cy="348735"/>
                    </a:xfrm>
                    <a:prstGeom prst="rect">
                      <a:avLst/>
                    </a:prstGeom>
                    <a:ln/>
                  </pic:spPr>
                </pic:pic>
              </a:graphicData>
            </a:graphic>
          </wp:inline>
        </w:drawing>
      </w:r>
    </w:p>
    <w:p w14:paraId="556ABE70" w14:textId="77777777" w:rsidR="00FA04F7" w:rsidRPr="00D66CF7" w:rsidRDefault="00B9383F" w:rsidP="00B9383F">
      <w:pPr>
        <w:spacing w:before="40" w:after="40"/>
        <w:rPr>
          <w:sz w:val="26"/>
          <w:szCs w:val="26"/>
        </w:rPr>
      </w:pPr>
      <w:r w:rsidRPr="00D66CF7">
        <w:rPr>
          <w:sz w:val="26"/>
          <w:szCs w:val="26"/>
        </w:rPr>
        <w:t>D. Công suất định mức là công suất mà thiết bị tiêu thụ khi hoạt động bình thường.</w:t>
      </w:r>
    </w:p>
    <w:p w14:paraId="7B18C286" w14:textId="77777777" w:rsidR="009E0DA1" w:rsidRPr="00571DD2" w:rsidRDefault="009E0DA1" w:rsidP="009E0DA1">
      <w:pPr>
        <w:spacing w:before="40" w:after="40"/>
        <w:jc w:val="center"/>
        <w:rPr>
          <w:b/>
          <w:i/>
          <w:color w:val="000000"/>
          <w:sz w:val="26"/>
          <w:szCs w:val="26"/>
        </w:rPr>
      </w:pPr>
      <w:r w:rsidRPr="00571DD2">
        <w:rPr>
          <w:b/>
          <w:i/>
          <w:color w:val="000000"/>
          <w:sz w:val="26"/>
          <w:szCs w:val="26"/>
        </w:rPr>
        <w:t>Thí sinh trả lời từ câu 6 đến câu 7.</w:t>
      </w:r>
      <w:r w:rsidRPr="00571DD2">
        <w:rPr>
          <w:b/>
          <w:i/>
          <w:sz w:val="26"/>
          <w:szCs w:val="26"/>
        </w:rPr>
        <w:t xml:space="preserve"> Điền vào ô trống từ hoặc cụm từ thích hợp.</w:t>
      </w:r>
      <w:r w:rsidR="009911F6">
        <w:rPr>
          <w:b/>
          <w:i/>
          <w:sz w:val="26"/>
          <w:szCs w:val="26"/>
        </w:rPr>
        <w:t>(1đ)</w:t>
      </w:r>
    </w:p>
    <w:p w14:paraId="7FEB87D6" w14:textId="77777777" w:rsidR="00FA04F7" w:rsidRPr="00D66CF7" w:rsidRDefault="00B9383F" w:rsidP="00B9383F">
      <w:pPr>
        <w:spacing w:before="40" w:after="40"/>
        <w:rPr>
          <w:sz w:val="26"/>
          <w:szCs w:val="26"/>
        </w:rPr>
      </w:pPr>
      <w:r w:rsidRPr="00D66CF7">
        <w:rPr>
          <w:b/>
          <w:color w:val="000000"/>
          <w:sz w:val="26"/>
          <w:szCs w:val="26"/>
        </w:rPr>
        <w:t xml:space="preserve">Câu 6: </w:t>
      </w:r>
    </w:p>
    <w:p w14:paraId="09C71202" w14:textId="77777777" w:rsidR="00FA04F7" w:rsidRPr="00D66CF7" w:rsidRDefault="005A7D53" w:rsidP="00B9383F">
      <w:pPr>
        <w:spacing w:after="0"/>
        <w:jc w:val="both"/>
        <w:rPr>
          <w:sz w:val="26"/>
          <w:szCs w:val="26"/>
        </w:rPr>
      </w:pPr>
      <w:r w:rsidRPr="00D66CF7">
        <w:rPr>
          <w:sz w:val="26"/>
          <w:szCs w:val="26"/>
        </w:rPr>
        <w:t xml:space="preserve">  </w:t>
      </w:r>
      <w:r w:rsidR="00B9383F" w:rsidRPr="00D66CF7">
        <w:rPr>
          <w:sz w:val="26"/>
          <w:szCs w:val="26"/>
        </w:rPr>
        <w:t>Hình thái của NST biến đổi qua các kì của chu kì tế b</w:t>
      </w:r>
      <w:r w:rsidR="005B4894" w:rsidRPr="00D66CF7">
        <w:rPr>
          <w:sz w:val="26"/>
          <w:szCs w:val="26"/>
        </w:rPr>
        <w:t xml:space="preserve">ào thông qua sự (.....1…..) và </w:t>
      </w:r>
      <w:r w:rsidR="00B9383F" w:rsidRPr="00D66CF7">
        <w:rPr>
          <w:sz w:val="26"/>
          <w:szCs w:val="26"/>
        </w:rPr>
        <w:t>duỗi xoắn của nó. Cấu trúc riêng biệt của mỗi NST được duy trì liên tục qua các thế hệ.</w:t>
      </w:r>
    </w:p>
    <w:p w14:paraId="350A948B" w14:textId="77777777" w:rsidR="00FA04F7" w:rsidRPr="00D66CF7" w:rsidRDefault="005A7D53" w:rsidP="00B9383F">
      <w:pPr>
        <w:spacing w:after="0"/>
        <w:jc w:val="both"/>
        <w:rPr>
          <w:sz w:val="26"/>
          <w:szCs w:val="26"/>
        </w:rPr>
      </w:pPr>
      <w:r w:rsidRPr="00D66CF7">
        <w:rPr>
          <w:sz w:val="26"/>
          <w:szCs w:val="26"/>
        </w:rPr>
        <w:lastRenderedPageBreak/>
        <w:t xml:space="preserve">  </w:t>
      </w:r>
      <w:r w:rsidR="00B9383F" w:rsidRPr="00D66CF7">
        <w:rPr>
          <w:sz w:val="26"/>
          <w:szCs w:val="26"/>
        </w:rPr>
        <w:t xml:space="preserve">Trong chu kì tế bào, NST nhân đôi ở kì  Trung gian và sau đó lại phân li đồng đều trong nguyên phân. Nhờ đó, 2 tế bào con có bộ NST giống như bộ NST của (.....2…..) </w:t>
      </w:r>
    </w:p>
    <w:p w14:paraId="71F16CB6" w14:textId="77777777" w:rsidR="009E0DA1" w:rsidRDefault="00B9383F" w:rsidP="00B9383F">
      <w:pPr>
        <w:spacing w:before="40" w:after="40"/>
        <w:rPr>
          <w:b/>
          <w:color w:val="000000"/>
          <w:sz w:val="26"/>
          <w:szCs w:val="26"/>
        </w:rPr>
      </w:pPr>
      <w:r w:rsidRPr="00D66CF7">
        <w:rPr>
          <w:b/>
          <w:color w:val="000000"/>
          <w:sz w:val="26"/>
          <w:szCs w:val="26"/>
        </w:rPr>
        <w:t>Câu 7:</w:t>
      </w:r>
    </w:p>
    <w:p w14:paraId="55E4889D" w14:textId="77777777" w:rsidR="00FA04F7" w:rsidRPr="00D66CF7" w:rsidRDefault="00B9383F" w:rsidP="00B9383F">
      <w:pPr>
        <w:spacing w:before="40" w:after="40"/>
        <w:rPr>
          <w:sz w:val="26"/>
          <w:szCs w:val="26"/>
        </w:rPr>
      </w:pPr>
      <w:r w:rsidRPr="00D66CF7">
        <w:rPr>
          <w:sz w:val="26"/>
          <w:szCs w:val="26"/>
        </w:rPr>
        <w:t xml:space="preserve">   Nguyên phân : Từ 1 tế bào mẹ có bộ NST lưỡng bội (2n) tạo ra (.....1…..) tế bào con có bộ NST giống tế bào mẹ ban đầu. </w:t>
      </w:r>
    </w:p>
    <w:p w14:paraId="3B59CAAC" w14:textId="77777777" w:rsidR="00FA04F7" w:rsidRPr="00D66CF7" w:rsidRDefault="00B9383F" w:rsidP="00B9383F">
      <w:pPr>
        <w:spacing w:before="40" w:after="40"/>
        <w:rPr>
          <w:sz w:val="26"/>
          <w:szCs w:val="26"/>
        </w:rPr>
      </w:pPr>
      <w:r w:rsidRPr="00D66CF7">
        <w:rPr>
          <w:sz w:val="26"/>
          <w:szCs w:val="26"/>
        </w:rPr>
        <w:t xml:space="preserve">  Giảm phân : Từ một tế bào mẹ có bộ NST lưỡng bội (2n) tạo ra (.....2…..) tế bào con có bộ NST đơn bội (n) giảm đi một nửa so với tế bào mẹ ban đầu.</w:t>
      </w:r>
    </w:p>
    <w:p w14:paraId="7EC107F1" w14:textId="77777777" w:rsidR="00FA04F7" w:rsidRPr="00D66CF7" w:rsidRDefault="00B9383F" w:rsidP="00B9383F">
      <w:pPr>
        <w:spacing w:before="40" w:after="40"/>
        <w:rPr>
          <w:b/>
          <w:sz w:val="26"/>
          <w:szCs w:val="26"/>
        </w:rPr>
      </w:pPr>
      <w:r w:rsidRPr="00D66CF7">
        <w:rPr>
          <w:b/>
          <w:sz w:val="26"/>
          <w:szCs w:val="26"/>
        </w:rPr>
        <w:t>PHẦN II TỰ LUẬN: (7,0 điểm)</w:t>
      </w:r>
    </w:p>
    <w:p w14:paraId="4E5A9220" w14:textId="77777777" w:rsidR="00FA04F7" w:rsidRPr="00D66CF7" w:rsidRDefault="00B9383F" w:rsidP="00B9383F">
      <w:pPr>
        <w:spacing w:before="40" w:after="40"/>
        <w:rPr>
          <w:b/>
          <w:sz w:val="26"/>
          <w:szCs w:val="26"/>
        </w:rPr>
      </w:pPr>
      <w:r w:rsidRPr="00D66CF7">
        <w:rPr>
          <w:b/>
          <w:sz w:val="26"/>
          <w:szCs w:val="26"/>
        </w:rPr>
        <w:t>Câu 8: (0,5 điểm)</w:t>
      </w:r>
    </w:p>
    <w:p w14:paraId="03A4ACEC" w14:textId="77777777" w:rsidR="00FA04F7" w:rsidRPr="00D66CF7" w:rsidRDefault="00B9383F"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color w:val="000000"/>
          <w:sz w:val="26"/>
          <w:szCs w:val="26"/>
        </w:rPr>
      </w:pPr>
      <w:bookmarkStart w:id="0" w:name="_heading=h.gjdgxs" w:colFirst="0" w:colLast="0"/>
      <w:bookmarkEnd w:id="0"/>
      <w:r w:rsidRPr="00D66CF7">
        <w:rPr>
          <w:sz w:val="26"/>
          <w:szCs w:val="26"/>
        </w:rPr>
        <w:t xml:space="preserve">  </w:t>
      </w:r>
      <w:r w:rsidRPr="00D66CF7">
        <w:rPr>
          <w:color w:val="000000"/>
          <w:sz w:val="26"/>
          <w:szCs w:val="26"/>
        </w:rPr>
        <w:t>Nêu một ví dụ chứng tỏ dòng điện có năng lượng.</w:t>
      </w:r>
    </w:p>
    <w:p w14:paraId="5F8A7E4C" w14:textId="77777777" w:rsidR="00FA04F7" w:rsidRPr="00D66CF7" w:rsidRDefault="00B9383F"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b/>
          <w:color w:val="000000"/>
          <w:sz w:val="26"/>
          <w:szCs w:val="26"/>
        </w:rPr>
      </w:pPr>
      <w:r w:rsidRPr="00D66CF7">
        <w:rPr>
          <w:b/>
          <w:color w:val="000000"/>
          <w:sz w:val="26"/>
          <w:szCs w:val="26"/>
        </w:rPr>
        <w:t>Câu 9:</w:t>
      </w:r>
      <w:r w:rsidRPr="00D66CF7">
        <w:rPr>
          <w:color w:val="000000"/>
          <w:sz w:val="26"/>
          <w:szCs w:val="26"/>
        </w:rPr>
        <w:t xml:space="preserve"> </w:t>
      </w:r>
      <w:r w:rsidRPr="00D66CF7">
        <w:rPr>
          <w:b/>
          <w:color w:val="000000"/>
          <w:sz w:val="26"/>
          <w:szCs w:val="26"/>
        </w:rPr>
        <w:t xml:space="preserve">(1,0 điểm) </w:t>
      </w:r>
    </w:p>
    <w:p w14:paraId="5F1C1C06" w14:textId="77777777" w:rsidR="00FA04F7" w:rsidRPr="00D66CF7" w:rsidRDefault="00B9383F"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color w:val="000000"/>
          <w:sz w:val="26"/>
          <w:szCs w:val="26"/>
        </w:rPr>
      </w:pPr>
      <w:r w:rsidRPr="00D66CF7">
        <w:rPr>
          <w:sz w:val="26"/>
          <w:szCs w:val="26"/>
        </w:rPr>
        <w:t xml:space="preserve">  Một quạt điện hoạt động liên tục trong 30 phút với hiệu điện thế 220V và cường độ dòng điện 0,15A. Tính năng lượng điện mà quạt điện tiêu thụ theo đơn vị J và kWh.</w:t>
      </w:r>
    </w:p>
    <w:p w14:paraId="546BFA08" w14:textId="77777777" w:rsidR="00FA04F7" w:rsidRPr="00D66CF7" w:rsidRDefault="00B9383F"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sz w:val="26"/>
          <w:szCs w:val="26"/>
          <w:vertAlign w:val="subscript"/>
        </w:rPr>
      </w:pPr>
      <w:r w:rsidRPr="00D66CF7">
        <w:rPr>
          <w:b/>
          <w:color w:val="000000"/>
          <w:sz w:val="26"/>
          <w:szCs w:val="26"/>
        </w:rPr>
        <w:t xml:space="preserve">Câu 10: </w:t>
      </w:r>
      <w:r w:rsidRPr="00D66CF7">
        <w:rPr>
          <w:b/>
          <w:sz w:val="26"/>
          <w:szCs w:val="26"/>
        </w:rPr>
        <w:t xml:space="preserve">(1,5 điểm) </w:t>
      </w:r>
      <w:r w:rsidRPr="00D66CF7">
        <w:rPr>
          <w:color w:val="000000"/>
          <w:sz w:val="26"/>
          <w:szCs w:val="26"/>
        </w:rPr>
        <w:t>Ho</w:t>
      </w:r>
      <w:r w:rsidRPr="00D66CF7">
        <w:rPr>
          <w:sz w:val="26"/>
          <w:szCs w:val="26"/>
        </w:rPr>
        <w:t>àn thành chuỗi phản ứng sau:</w:t>
      </w:r>
      <w:r w:rsidRPr="00D66CF7">
        <w:rPr>
          <w:sz w:val="26"/>
          <w:szCs w:val="26"/>
          <w:vertAlign w:val="subscript"/>
        </w:rPr>
        <w:t xml:space="preserve">      </w:t>
      </w:r>
    </w:p>
    <w:p w14:paraId="4D63D54E" w14:textId="77777777" w:rsidR="00FA04F7" w:rsidRPr="00D66CF7" w:rsidRDefault="00B9383F" w:rsidP="00B9383F">
      <w:pPr>
        <w:shd w:val="clear" w:color="auto" w:fill="FFFFFF"/>
        <w:tabs>
          <w:tab w:val="left" w:pos="2835"/>
          <w:tab w:val="left" w:pos="5386"/>
          <w:tab w:val="left" w:pos="7937"/>
        </w:tabs>
        <w:spacing w:before="240" w:after="0"/>
        <w:rPr>
          <w:b/>
          <w:sz w:val="26"/>
          <w:szCs w:val="26"/>
        </w:rPr>
      </w:pPr>
      <w:r w:rsidRPr="00D66CF7">
        <w:rPr>
          <w:sz w:val="26"/>
          <w:szCs w:val="26"/>
        </w:rPr>
        <w:t xml:space="preserve">Na     </w:t>
      </w:r>
      <w:r w:rsidRPr="00D66CF7">
        <w:rPr>
          <w:noProof/>
          <w:sz w:val="26"/>
          <w:szCs w:val="26"/>
          <w:lang w:val="en-US"/>
        </w:rPr>
        <w:drawing>
          <wp:inline distT="114300" distB="114300" distL="114300" distR="114300" wp14:anchorId="0338EE37" wp14:editId="3A175C11">
            <wp:extent cx="266700" cy="339341"/>
            <wp:effectExtent l="0" t="0" r="0" b="0"/>
            <wp:docPr id="120744468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266700" cy="339341"/>
                    </a:xfrm>
                    <a:prstGeom prst="rect">
                      <a:avLst/>
                    </a:prstGeom>
                    <a:ln/>
                  </pic:spPr>
                </pic:pic>
              </a:graphicData>
            </a:graphic>
          </wp:inline>
        </w:drawing>
      </w:r>
      <w:r w:rsidRPr="00D66CF7">
        <w:rPr>
          <w:sz w:val="26"/>
          <w:szCs w:val="26"/>
        </w:rPr>
        <w:t xml:space="preserve">  Na</w:t>
      </w:r>
      <w:r w:rsidRPr="00D66CF7">
        <w:rPr>
          <w:sz w:val="26"/>
          <w:szCs w:val="26"/>
          <w:vertAlign w:val="subscript"/>
        </w:rPr>
        <w:t>2</w:t>
      </w:r>
      <w:r w:rsidRPr="00D66CF7">
        <w:rPr>
          <w:sz w:val="26"/>
          <w:szCs w:val="26"/>
        </w:rPr>
        <w:t xml:space="preserve">O  </w:t>
      </w:r>
      <w:r w:rsidRPr="00D66CF7">
        <w:rPr>
          <w:noProof/>
          <w:sz w:val="26"/>
          <w:szCs w:val="26"/>
          <w:lang w:val="en-US"/>
        </w:rPr>
        <w:drawing>
          <wp:inline distT="114300" distB="114300" distL="114300" distR="114300" wp14:anchorId="2D33D8D6" wp14:editId="3912605C">
            <wp:extent cx="266700" cy="342900"/>
            <wp:effectExtent l="0" t="0" r="0" b="0"/>
            <wp:docPr id="120744469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266700" cy="342900"/>
                    </a:xfrm>
                    <a:prstGeom prst="rect">
                      <a:avLst/>
                    </a:prstGeom>
                    <a:ln/>
                  </pic:spPr>
                </pic:pic>
              </a:graphicData>
            </a:graphic>
          </wp:inline>
        </w:drawing>
      </w:r>
      <w:r w:rsidRPr="00D66CF7">
        <w:rPr>
          <w:sz w:val="26"/>
          <w:szCs w:val="26"/>
        </w:rPr>
        <w:t xml:space="preserve">  NaOH    </w:t>
      </w:r>
      <w:r w:rsidRPr="00D66CF7">
        <w:rPr>
          <w:noProof/>
          <w:sz w:val="26"/>
          <w:szCs w:val="26"/>
          <w:lang w:val="en-US"/>
        </w:rPr>
        <w:drawing>
          <wp:inline distT="114300" distB="114300" distL="114300" distR="114300" wp14:anchorId="1107825D" wp14:editId="6820F490">
            <wp:extent cx="266700" cy="339341"/>
            <wp:effectExtent l="0" t="0" r="0" b="0"/>
            <wp:docPr id="120744468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66700" cy="339341"/>
                    </a:xfrm>
                    <a:prstGeom prst="rect">
                      <a:avLst/>
                    </a:prstGeom>
                    <a:ln/>
                  </pic:spPr>
                </pic:pic>
              </a:graphicData>
            </a:graphic>
          </wp:inline>
        </w:drawing>
      </w:r>
      <w:r w:rsidRPr="00D66CF7">
        <w:rPr>
          <w:sz w:val="26"/>
          <w:szCs w:val="26"/>
        </w:rPr>
        <w:t xml:space="preserve">  Na</w:t>
      </w:r>
      <w:r w:rsidRPr="00D66CF7">
        <w:rPr>
          <w:sz w:val="26"/>
          <w:szCs w:val="26"/>
          <w:vertAlign w:val="subscript"/>
        </w:rPr>
        <w:t>2</w:t>
      </w:r>
      <w:r w:rsidRPr="00D66CF7">
        <w:rPr>
          <w:sz w:val="26"/>
          <w:szCs w:val="26"/>
        </w:rPr>
        <w:t>CO</w:t>
      </w:r>
      <w:r w:rsidRPr="00D66CF7">
        <w:rPr>
          <w:sz w:val="26"/>
          <w:szCs w:val="26"/>
          <w:vertAlign w:val="subscript"/>
        </w:rPr>
        <w:t xml:space="preserve">3      </w:t>
      </w:r>
    </w:p>
    <w:p w14:paraId="09FAE75B" w14:textId="77777777" w:rsidR="00FA04F7" w:rsidRPr="00D66CF7" w:rsidRDefault="00B9383F"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sz w:val="26"/>
          <w:szCs w:val="26"/>
        </w:rPr>
      </w:pPr>
      <w:r w:rsidRPr="00D66CF7">
        <w:rPr>
          <w:b/>
          <w:color w:val="000000"/>
          <w:sz w:val="26"/>
          <w:szCs w:val="26"/>
        </w:rPr>
        <w:t xml:space="preserve">Câu 11: </w:t>
      </w:r>
      <w:r w:rsidRPr="00D66CF7">
        <w:rPr>
          <w:b/>
          <w:sz w:val="26"/>
          <w:szCs w:val="26"/>
        </w:rPr>
        <w:t xml:space="preserve">(1,0 điểm) </w:t>
      </w:r>
      <w:r w:rsidRPr="00D66CF7">
        <w:rPr>
          <w:color w:val="000000"/>
          <w:sz w:val="26"/>
          <w:szCs w:val="26"/>
        </w:rPr>
        <w:t>V</w:t>
      </w:r>
      <w:r w:rsidRPr="00D66CF7">
        <w:rPr>
          <w:sz w:val="26"/>
          <w:szCs w:val="26"/>
        </w:rPr>
        <w:t>ới sắt và carbon, hãy cho biết:</w:t>
      </w:r>
    </w:p>
    <w:p w14:paraId="798A559D" w14:textId="77777777" w:rsidR="00FA04F7" w:rsidRPr="00D66CF7" w:rsidRDefault="00B9383F"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sz w:val="26"/>
          <w:szCs w:val="26"/>
        </w:rPr>
      </w:pPr>
      <w:r w:rsidRPr="00D66CF7">
        <w:rPr>
          <w:sz w:val="26"/>
          <w:szCs w:val="26"/>
        </w:rPr>
        <w:t>a. Chất nào dẫn điện, chất nào không dẫn điện?</w:t>
      </w:r>
    </w:p>
    <w:p w14:paraId="4B0353C8" w14:textId="77777777" w:rsidR="00FA04F7" w:rsidRPr="00D66CF7" w:rsidRDefault="00B9383F"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sz w:val="26"/>
          <w:szCs w:val="26"/>
        </w:rPr>
      </w:pPr>
      <w:r w:rsidRPr="00D66CF7">
        <w:rPr>
          <w:sz w:val="26"/>
          <w:szCs w:val="26"/>
        </w:rPr>
        <w:t>b. Khi cho tác dụng với oxygen, chất nào tạo ra oxide base, chất nào tạo ra oxide acid? Viết phương trình hóa học minh họa.</w:t>
      </w:r>
    </w:p>
    <w:p w14:paraId="59B20149" w14:textId="77777777" w:rsidR="00FA04F7" w:rsidRPr="00D66CF7" w:rsidRDefault="00B9383F"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color w:val="000000"/>
          <w:sz w:val="26"/>
          <w:szCs w:val="26"/>
        </w:rPr>
      </w:pPr>
      <w:r w:rsidRPr="00D66CF7">
        <w:rPr>
          <w:b/>
          <w:color w:val="000000"/>
          <w:sz w:val="26"/>
          <w:szCs w:val="26"/>
        </w:rPr>
        <w:t xml:space="preserve">Câu 12: </w:t>
      </w:r>
      <w:r w:rsidRPr="00D66CF7">
        <w:rPr>
          <w:b/>
          <w:sz w:val="26"/>
          <w:szCs w:val="26"/>
        </w:rPr>
        <w:t xml:space="preserve">(1,0 điểm) </w:t>
      </w:r>
      <w:r w:rsidRPr="00D66CF7">
        <w:rPr>
          <w:color w:val="212529"/>
          <w:sz w:val="26"/>
          <w:szCs w:val="26"/>
          <w:highlight w:val="white"/>
        </w:rPr>
        <w:t>Cứ 1 tấn quặng FeCO</w:t>
      </w:r>
      <w:r w:rsidRPr="00D66CF7">
        <w:rPr>
          <w:color w:val="212529"/>
          <w:sz w:val="26"/>
          <w:szCs w:val="26"/>
          <w:highlight w:val="white"/>
          <w:vertAlign w:val="subscript"/>
        </w:rPr>
        <w:t xml:space="preserve">3 </w:t>
      </w:r>
      <w:r w:rsidRPr="00D66CF7">
        <w:rPr>
          <w:color w:val="212529"/>
          <w:sz w:val="26"/>
          <w:szCs w:val="26"/>
          <w:highlight w:val="white"/>
        </w:rPr>
        <w:t>hàm lượng 80% đem luyện thành gang (95% sắt) thì thu được 378 kg gang thành phẩm. Tính hiệu suất của quá trình phản ứng.</w:t>
      </w:r>
    </w:p>
    <w:p w14:paraId="1CE8415C" w14:textId="77777777" w:rsidR="00FA04F7" w:rsidRPr="00D66CF7" w:rsidRDefault="00B9383F"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b/>
          <w:sz w:val="26"/>
          <w:szCs w:val="26"/>
        </w:rPr>
      </w:pPr>
      <w:r w:rsidRPr="00D66CF7">
        <w:rPr>
          <w:b/>
          <w:color w:val="000000"/>
          <w:sz w:val="26"/>
          <w:szCs w:val="26"/>
        </w:rPr>
        <w:t xml:space="preserve">Câu 13: </w:t>
      </w:r>
      <w:r w:rsidRPr="00D66CF7">
        <w:rPr>
          <w:b/>
          <w:sz w:val="26"/>
          <w:szCs w:val="26"/>
        </w:rPr>
        <w:t>(1,0 điểm)</w:t>
      </w:r>
    </w:p>
    <w:p w14:paraId="15203938" w14:textId="77777777" w:rsidR="00FA04F7" w:rsidRPr="00D66CF7" w:rsidRDefault="00B9383F"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sz w:val="26"/>
          <w:szCs w:val="26"/>
        </w:rPr>
      </w:pPr>
      <w:r w:rsidRPr="00D66CF7">
        <w:rPr>
          <w:sz w:val="26"/>
          <w:szCs w:val="26"/>
        </w:rPr>
        <w:t xml:space="preserve">Có 5 tế bào tham gia nguyên phân 3 lần liên tiếp. Tính số tế bào con tạo thành. </w:t>
      </w:r>
    </w:p>
    <w:p w14:paraId="103FE82C" w14:textId="77777777" w:rsidR="00FA04F7" w:rsidRPr="00D66CF7" w:rsidRDefault="00B9383F"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b/>
          <w:sz w:val="26"/>
          <w:szCs w:val="26"/>
        </w:rPr>
      </w:pPr>
      <w:r w:rsidRPr="00D66CF7">
        <w:rPr>
          <w:b/>
          <w:color w:val="000000"/>
          <w:sz w:val="26"/>
          <w:szCs w:val="26"/>
        </w:rPr>
        <w:t xml:space="preserve">Câu 14: </w:t>
      </w:r>
      <w:r w:rsidRPr="00D66CF7">
        <w:rPr>
          <w:b/>
          <w:sz w:val="26"/>
          <w:szCs w:val="26"/>
        </w:rPr>
        <w:t xml:space="preserve">(1,0 điểm) </w:t>
      </w:r>
    </w:p>
    <w:p w14:paraId="7EBA96C1" w14:textId="77777777" w:rsidR="00FA04F7" w:rsidRPr="00D66CF7" w:rsidRDefault="00F8419A" w:rsidP="00B9383F">
      <w:pPr>
        <w:pBdr>
          <w:top w:val="nil"/>
          <w:left w:val="nil"/>
          <w:bottom w:val="nil"/>
          <w:right w:val="nil"/>
          <w:between w:val="nil"/>
        </w:pBdr>
        <w:shd w:val="clear" w:color="auto" w:fill="FFFFFF"/>
        <w:tabs>
          <w:tab w:val="left" w:pos="2835"/>
          <w:tab w:val="left" w:pos="5386"/>
          <w:tab w:val="left" w:pos="7937"/>
        </w:tabs>
        <w:spacing w:before="40" w:after="40"/>
        <w:ind w:left="48" w:right="48"/>
        <w:rPr>
          <w:b/>
          <w:color w:val="000000"/>
          <w:sz w:val="26"/>
          <w:szCs w:val="26"/>
        </w:rPr>
      </w:pPr>
      <w:r w:rsidRPr="00D66CF7">
        <w:rPr>
          <w:sz w:val="26"/>
          <w:szCs w:val="26"/>
        </w:rPr>
        <w:t>Nêu hậu quả của</w:t>
      </w:r>
      <w:r w:rsidR="00B9383F" w:rsidRPr="00D66CF7">
        <w:rPr>
          <w:sz w:val="26"/>
          <w:szCs w:val="26"/>
        </w:rPr>
        <w:t xml:space="preserve"> kết hôn cận huyết</w:t>
      </w:r>
      <w:r w:rsidRPr="00D66CF7">
        <w:rPr>
          <w:sz w:val="26"/>
          <w:szCs w:val="26"/>
        </w:rPr>
        <w:t xml:space="preserve"> </w:t>
      </w:r>
      <w:r w:rsidR="00B9383F" w:rsidRPr="00D66CF7">
        <w:rPr>
          <w:sz w:val="26"/>
          <w:szCs w:val="26"/>
        </w:rPr>
        <w:t>?</w:t>
      </w:r>
    </w:p>
    <w:p w14:paraId="573661D9" w14:textId="77777777" w:rsidR="00FA04F7" w:rsidRPr="00D66CF7" w:rsidRDefault="00B9383F" w:rsidP="00B9383F">
      <w:pPr>
        <w:spacing w:before="40" w:after="40"/>
        <w:ind w:firstLine="567"/>
        <w:jc w:val="center"/>
        <w:rPr>
          <w:sz w:val="26"/>
          <w:szCs w:val="26"/>
        </w:rPr>
      </w:pPr>
      <w:r w:rsidRPr="00D66CF7">
        <w:rPr>
          <w:color w:val="000000"/>
          <w:sz w:val="26"/>
          <w:szCs w:val="26"/>
          <w:highlight w:val="white"/>
        </w:rPr>
        <w:t>------Hết-----</w:t>
      </w:r>
    </w:p>
    <w:p w14:paraId="5C54A5DC" w14:textId="77777777" w:rsidR="00FA04F7" w:rsidRPr="00D66CF7" w:rsidRDefault="00FA04F7" w:rsidP="00B9383F">
      <w:pPr>
        <w:spacing w:before="40" w:after="40"/>
        <w:rPr>
          <w:b/>
          <w:sz w:val="26"/>
          <w:szCs w:val="26"/>
        </w:rPr>
      </w:pPr>
    </w:p>
    <w:p w14:paraId="366BD592" w14:textId="77777777" w:rsidR="00FA04F7" w:rsidRPr="00D66CF7" w:rsidRDefault="00B9383F" w:rsidP="00B9383F">
      <w:pPr>
        <w:spacing w:after="0"/>
        <w:ind w:firstLine="567"/>
        <w:jc w:val="center"/>
        <w:rPr>
          <w:b/>
          <w:i/>
          <w:sz w:val="26"/>
          <w:szCs w:val="26"/>
        </w:rPr>
      </w:pPr>
      <w:r w:rsidRPr="00D66CF7">
        <w:rPr>
          <w:b/>
          <w:i/>
          <w:sz w:val="26"/>
          <w:szCs w:val="26"/>
        </w:rPr>
        <w:t>(Học sinh được sử dụng máy tính</w:t>
      </w:r>
      <w:r w:rsidR="00474265">
        <w:rPr>
          <w:b/>
          <w:i/>
          <w:sz w:val="26"/>
          <w:szCs w:val="26"/>
        </w:rPr>
        <w:t xml:space="preserve"> cầm tay</w:t>
      </w:r>
      <w:r w:rsidRPr="00D66CF7">
        <w:rPr>
          <w:b/>
          <w:i/>
          <w:sz w:val="26"/>
          <w:szCs w:val="26"/>
        </w:rPr>
        <w:t>. Giám thị không giải thích gì thêm)</w:t>
      </w:r>
    </w:p>
    <w:p w14:paraId="61ED040D" w14:textId="77777777" w:rsidR="00FA04F7" w:rsidRPr="00D66CF7" w:rsidRDefault="00FA04F7" w:rsidP="00B9383F">
      <w:pPr>
        <w:spacing w:after="0"/>
        <w:ind w:firstLine="567"/>
        <w:jc w:val="center"/>
        <w:rPr>
          <w:b/>
          <w:i/>
          <w:sz w:val="26"/>
          <w:szCs w:val="26"/>
        </w:rPr>
      </w:pPr>
    </w:p>
    <w:p w14:paraId="5CC14189" w14:textId="77777777" w:rsidR="00FA04F7" w:rsidRPr="00D66CF7" w:rsidRDefault="00FA04F7" w:rsidP="00B9383F">
      <w:pPr>
        <w:spacing w:after="0"/>
        <w:ind w:firstLine="567"/>
        <w:jc w:val="center"/>
        <w:rPr>
          <w:b/>
          <w:i/>
          <w:sz w:val="26"/>
          <w:szCs w:val="26"/>
        </w:rPr>
      </w:pPr>
    </w:p>
    <w:p w14:paraId="29AB5754" w14:textId="77777777" w:rsidR="00446A53" w:rsidRDefault="00446A53" w:rsidP="00446A53">
      <w:pPr>
        <w:widowControl w:val="0"/>
        <w:pBdr>
          <w:top w:val="nil"/>
          <w:left w:val="nil"/>
          <w:bottom w:val="nil"/>
          <w:right w:val="nil"/>
          <w:between w:val="nil"/>
        </w:pBdr>
        <w:spacing w:after="0"/>
      </w:pPr>
    </w:p>
    <w:p w14:paraId="2D420895" w14:textId="77777777" w:rsidR="00446A53" w:rsidRDefault="00446A53" w:rsidP="00446A53">
      <w:pPr>
        <w:spacing w:line="240" w:lineRule="auto"/>
        <w:jc w:val="both"/>
        <w:rPr>
          <w:color w:val="000000"/>
          <w:sz w:val="26"/>
          <w:szCs w:val="26"/>
        </w:rPr>
      </w:pPr>
      <w:r>
        <w:rPr>
          <w:color w:val="000000"/>
          <w:sz w:val="26"/>
          <w:szCs w:val="26"/>
        </w:rPr>
        <w:t xml:space="preserve">  </w:t>
      </w:r>
    </w:p>
    <w:p w14:paraId="59501884" w14:textId="77777777" w:rsidR="00446A53" w:rsidRDefault="00446A53" w:rsidP="00446A53">
      <w:pPr>
        <w:spacing w:line="240" w:lineRule="auto"/>
        <w:jc w:val="both"/>
        <w:rPr>
          <w:color w:val="000000"/>
          <w:sz w:val="26"/>
          <w:szCs w:val="26"/>
        </w:rPr>
      </w:pPr>
      <w:r>
        <w:rPr>
          <w:color w:val="000000"/>
          <w:sz w:val="26"/>
          <w:szCs w:val="26"/>
        </w:rPr>
        <w:t xml:space="preserve">    UBND HUYỆN TÂN CHÂU                  </w:t>
      </w:r>
      <w:r>
        <w:rPr>
          <w:b/>
          <w:color w:val="000000"/>
          <w:sz w:val="26"/>
          <w:szCs w:val="26"/>
        </w:rPr>
        <w:t>CỘNG HÒA XÃ HỘI CHỦ NGHĨA VIỆT NAM</w:t>
      </w:r>
    </w:p>
    <w:p w14:paraId="70C9585E" w14:textId="77777777" w:rsidR="00446A53" w:rsidRDefault="00446A53" w:rsidP="00446A53">
      <w:pPr>
        <w:spacing w:line="240" w:lineRule="auto"/>
        <w:rPr>
          <w:b/>
          <w:color w:val="000000"/>
          <w:sz w:val="26"/>
          <w:szCs w:val="26"/>
        </w:rPr>
      </w:pPr>
      <w:r>
        <w:rPr>
          <w:b/>
          <w:color w:val="000000"/>
          <w:sz w:val="26"/>
          <w:szCs w:val="26"/>
        </w:rPr>
        <w:t xml:space="preserve">   TRƯỜNG THCS THỊ TRẤN TÂN CHÂU                 Độc lập – Tự do – Hạnh phúc</w:t>
      </w:r>
    </w:p>
    <w:p w14:paraId="774FF4DF" w14:textId="77777777" w:rsidR="00446A53" w:rsidRDefault="00446A53" w:rsidP="00446A53">
      <w:pPr>
        <w:spacing w:after="0" w:line="240" w:lineRule="auto"/>
        <w:rPr>
          <w:b/>
          <w:sz w:val="26"/>
          <w:szCs w:val="26"/>
        </w:rPr>
      </w:pPr>
    </w:p>
    <w:p w14:paraId="5172106A" w14:textId="77777777" w:rsidR="00446A53" w:rsidRDefault="00446A53" w:rsidP="00446A53">
      <w:pPr>
        <w:spacing w:line="240" w:lineRule="auto"/>
        <w:jc w:val="center"/>
        <w:rPr>
          <w:b/>
          <w:color w:val="000000"/>
          <w:sz w:val="26"/>
          <w:szCs w:val="26"/>
        </w:rPr>
      </w:pPr>
      <w:r>
        <w:rPr>
          <w:b/>
          <w:color w:val="000000"/>
          <w:sz w:val="26"/>
          <w:szCs w:val="26"/>
        </w:rPr>
        <w:t>HƯỚNG DẪN CHẤM KIỂM TRA HỌC KÌ II NĂM HỌC 2024-2025</w:t>
      </w:r>
    </w:p>
    <w:p w14:paraId="1FEC80A9" w14:textId="77777777" w:rsidR="00446A53" w:rsidRDefault="00446A53" w:rsidP="00446A53">
      <w:pPr>
        <w:spacing w:line="240" w:lineRule="auto"/>
        <w:jc w:val="center"/>
        <w:rPr>
          <w:b/>
          <w:color w:val="000000"/>
          <w:sz w:val="26"/>
          <w:szCs w:val="26"/>
        </w:rPr>
      </w:pPr>
      <w:r>
        <w:rPr>
          <w:b/>
          <w:color w:val="000000"/>
          <w:sz w:val="26"/>
          <w:szCs w:val="26"/>
        </w:rPr>
        <w:lastRenderedPageBreak/>
        <w:t>Môn: KHTN - Lớp 9- CTST</w:t>
      </w:r>
    </w:p>
    <w:p w14:paraId="4F10982E" w14:textId="77777777" w:rsidR="00446A53" w:rsidRDefault="00446A53" w:rsidP="00446A53">
      <w:pPr>
        <w:spacing w:after="0" w:line="240" w:lineRule="auto"/>
        <w:rPr>
          <w:b/>
          <w:sz w:val="26"/>
          <w:szCs w:val="26"/>
        </w:rPr>
      </w:pPr>
    </w:p>
    <w:p w14:paraId="4AAAECCF" w14:textId="77777777" w:rsidR="00446A53" w:rsidRDefault="00446A53" w:rsidP="00446A53">
      <w:pPr>
        <w:spacing w:after="0" w:line="240" w:lineRule="auto"/>
        <w:jc w:val="both"/>
        <w:rPr>
          <w:b/>
          <w:sz w:val="26"/>
          <w:szCs w:val="26"/>
        </w:rPr>
      </w:pPr>
      <w:r>
        <w:rPr>
          <w:b/>
          <w:sz w:val="26"/>
          <w:szCs w:val="26"/>
        </w:rPr>
        <w:t xml:space="preserve">I. TRẮC NGHIỆM: 3 điểm </w:t>
      </w:r>
      <w:r>
        <w:rPr>
          <w:sz w:val="26"/>
          <w:szCs w:val="26"/>
        </w:rPr>
        <w:t>(</w:t>
      </w:r>
      <w:r>
        <w:rPr>
          <w:i/>
          <w:sz w:val="26"/>
          <w:szCs w:val="26"/>
        </w:rPr>
        <w:t>Mỗi câu đúng đạt 0,25 điểm</w:t>
      </w:r>
      <w:r>
        <w:rPr>
          <w:sz w:val="26"/>
          <w:szCs w:val="26"/>
        </w:rPr>
        <w:t>)</w:t>
      </w:r>
    </w:p>
    <w:tbl>
      <w:tblPr>
        <w:tblW w:w="5068"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7"/>
        <w:gridCol w:w="1267"/>
        <w:gridCol w:w="1267"/>
        <w:gridCol w:w="1267"/>
      </w:tblGrid>
      <w:tr w:rsidR="00446A53" w14:paraId="2799C7B5" w14:textId="77777777" w:rsidTr="00A001AE">
        <w:tc>
          <w:tcPr>
            <w:tcW w:w="1267" w:type="dxa"/>
          </w:tcPr>
          <w:p w14:paraId="1A4BA1B6" w14:textId="77777777" w:rsidR="00446A53" w:rsidRDefault="00446A53" w:rsidP="00A001AE">
            <w:pPr>
              <w:pBdr>
                <w:top w:val="nil"/>
                <w:left w:val="nil"/>
                <w:bottom w:val="nil"/>
                <w:right w:val="nil"/>
                <w:between w:val="nil"/>
              </w:pBdr>
              <w:ind w:right="48"/>
              <w:jc w:val="both"/>
              <w:rPr>
                <w:color w:val="000000"/>
                <w:sz w:val="26"/>
                <w:szCs w:val="26"/>
              </w:rPr>
            </w:pPr>
            <w:r>
              <w:rPr>
                <w:color w:val="000000"/>
                <w:sz w:val="26"/>
                <w:szCs w:val="26"/>
              </w:rPr>
              <w:t>Câu 1</w:t>
            </w:r>
          </w:p>
        </w:tc>
        <w:tc>
          <w:tcPr>
            <w:tcW w:w="1267" w:type="dxa"/>
          </w:tcPr>
          <w:p w14:paraId="628774CB" w14:textId="77777777" w:rsidR="00446A53" w:rsidRDefault="00446A53" w:rsidP="00A001AE">
            <w:pPr>
              <w:pBdr>
                <w:top w:val="nil"/>
                <w:left w:val="nil"/>
                <w:bottom w:val="nil"/>
                <w:right w:val="nil"/>
                <w:between w:val="nil"/>
              </w:pBdr>
              <w:ind w:right="48"/>
              <w:jc w:val="both"/>
              <w:rPr>
                <w:color w:val="000000"/>
                <w:sz w:val="26"/>
                <w:szCs w:val="26"/>
              </w:rPr>
            </w:pPr>
            <w:r>
              <w:rPr>
                <w:color w:val="000000"/>
                <w:sz w:val="26"/>
                <w:szCs w:val="26"/>
              </w:rPr>
              <w:t>Câu 2</w:t>
            </w:r>
          </w:p>
        </w:tc>
        <w:tc>
          <w:tcPr>
            <w:tcW w:w="1267" w:type="dxa"/>
          </w:tcPr>
          <w:p w14:paraId="01987A00" w14:textId="77777777" w:rsidR="00446A53" w:rsidRDefault="00446A53" w:rsidP="00A001AE">
            <w:pPr>
              <w:pBdr>
                <w:top w:val="nil"/>
                <w:left w:val="nil"/>
                <w:bottom w:val="nil"/>
                <w:right w:val="nil"/>
                <w:between w:val="nil"/>
              </w:pBdr>
              <w:ind w:right="48"/>
              <w:jc w:val="both"/>
              <w:rPr>
                <w:color w:val="000000"/>
                <w:sz w:val="26"/>
                <w:szCs w:val="26"/>
              </w:rPr>
            </w:pPr>
            <w:r>
              <w:rPr>
                <w:color w:val="000000"/>
                <w:sz w:val="26"/>
                <w:szCs w:val="26"/>
              </w:rPr>
              <w:t>Câu 3</w:t>
            </w:r>
          </w:p>
        </w:tc>
        <w:tc>
          <w:tcPr>
            <w:tcW w:w="1267" w:type="dxa"/>
          </w:tcPr>
          <w:p w14:paraId="518CF4D7" w14:textId="77777777" w:rsidR="00446A53" w:rsidRDefault="00446A53" w:rsidP="00A001AE">
            <w:pPr>
              <w:pBdr>
                <w:top w:val="nil"/>
                <w:left w:val="nil"/>
                <w:bottom w:val="nil"/>
                <w:right w:val="nil"/>
                <w:between w:val="nil"/>
              </w:pBdr>
              <w:ind w:right="48"/>
              <w:jc w:val="both"/>
              <w:rPr>
                <w:color w:val="000000"/>
                <w:sz w:val="26"/>
                <w:szCs w:val="26"/>
              </w:rPr>
            </w:pPr>
            <w:r>
              <w:rPr>
                <w:color w:val="000000"/>
                <w:sz w:val="26"/>
                <w:szCs w:val="26"/>
              </w:rPr>
              <w:t>Câu 4</w:t>
            </w:r>
          </w:p>
        </w:tc>
      </w:tr>
      <w:tr w:rsidR="00446A53" w14:paraId="01958626" w14:textId="77777777" w:rsidTr="00A001AE">
        <w:tc>
          <w:tcPr>
            <w:tcW w:w="1267" w:type="dxa"/>
          </w:tcPr>
          <w:p w14:paraId="518F2366" w14:textId="77777777" w:rsidR="00446A53" w:rsidRDefault="00446A53" w:rsidP="00A001AE">
            <w:pPr>
              <w:pBdr>
                <w:top w:val="nil"/>
                <w:left w:val="nil"/>
                <w:bottom w:val="nil"/>
                <w:right w:val="nil"/>
                <w:between w:val="nil"/>
              </w:pBdr>
              <w:ind w:right="48"/>
              <w:jc w:val="both"/>
              <w:rPr>
                <w:b/>
                <w:color w:val="000000"/>
                <w:sz w:val="26"/>
                <w:szCs w:val="26"/>
              </w:rPr>
            </w:pPr>
            <w:r>
              <w:rPr>
                <w:b/>
                <w:sz w:val="26"/>
                <w:szCs w:val="26"/>
              </w:rPr>
              <w:t>C</w:t>
            </w:r>
          </w:p>
        </w:tc>
        <w:tc>
          <w:tcPr>
            <w:tcW w:w="1267" w:type="dxa"/>
          </w:tcPr>
          <w:p w14:paraId="7B4DE62E" w14:textId="77777777" w:rsidR="00446A53" w:rsidRDefault="00446A53" w:rsidP="00A001AE">
            <w:pPr>
              <w:pBdr>
                <w:top w:val="nil"/>
                <w:left w:val="nil"/>
                <w:bottom w:val="nil"/>
                <w:right w:val="nil"/>
                <w:between w:val="nil"/>
              </w:pBdr>
              <w:ind w:right="48"/>
              <w:jc w:val="both"/>
              <w:rPr>
                <w:b/>
                <w:color w:val="000000"/>
                <w:sz w:val="26"/>
                <w:szCs w:val="26"/>
              </w:rPr>
            </w:pPr>
            <w:r>
              <w:rPr>
                <w:b/>
                <w:sz w:val="26"/>
                <w:szCs w:val="26"/>
              </w:rPr>
              <w:t>C</w:t>
            </w:r>
          </w:p>
        </w:tc>
        <w:tc>
          <w:tcPr>
            <w:tcW w:w="1267" w:type="dxa"/>
          </w:tcPr>
          <w:p w14:paraId="768462A7" w14:textId="77777777" w:rsidR="00446A53" w:rsidRDefault="00446A53" w:rsidP="00A001AE">
            <w:pPr>
              <w:pBdr>
                <w:top w:val="nil"/>
                <w:left w:val="nil"/>
                <w:bottom w:val="nil"/>
                <w:right w:val="nil"/>
                <w:between w:val="nil"/>
              </w:pBdr>
              <w:ind w:right="48"/>
              <w:jc w:val="both"/>
              <w:rPr>
                <w:b/>
                <w:color w:val="000000"/>
                <w:sz w:val="26"/>
                <w:szCs w:val="26"/>
              </w:rPr>
            </w:pPr>
            <w:r>
              <w:rPr>
                <w:b/>
                <w:sz w:val="26"/>
                <w:szCs w:val="26"/>
              </w:rPr>
              <w:t>D</w:t>
            </w:r>
          </w:p>
        </w:tc>
        <w:tc>
          <w:tcPr>
            <w:tcW w:w="1267" w:type="dxa"/>
          </w:tcPr>
          <w:p w14:paraId="4FC988E5" w14:textId="77777777" w:rsidR="00446A53" w:rsidRDefault="00446A53" w:rsidP="00A001AE">
            <w:pPr>
              <w:pBdr>
                <w:top w:val="nil"/>
                <w:left w:val="nil"/>
                <w:bottom w:val="nil"/>
                <w:right w:val="nil"/>
                <w:between w:val="nil"/>
              </w:pBdr>
              <w:ind w:right="48"/>
              <w:jc w:val="both"/>
              <w:rPr>
                <w:b/>
                <w:color w:val="000000"/>
                <w:sz w:val="26"/>
                <w:szCs w:val="26"/>
              </w:rPr>
            </w:pPr>
            <w:r>
              <w:rPr>
                <w:b/>
                <w:sz w:val="26"/>
                <w:szCs w:val="26"/>
              </w:rPr>
              <w:t>A</w:t>
            </w:r>
          </w:p>
        </w:tc>
      </w:tr>
    </w:tbl>
    <w:p w14:paraId="604801D2" w14:textId="77777777" w:rsidR="00446A53" w:rsidRDefault="00446A53" w:rsidP="00446A53">
      <w:pPr>
        <w:spacing w:after="0" w:line="240" w:lineRule="auto"/>
        <w:rPr>
          <w:sz w:val="26"/>
          <w:szCs w:val="26"/>
        </w:rPr>
      </w:pPr>
      <w:r>
        <w:rPr>
          <w:sz w:val="26"/>
          <w:szCs w:val="26"/>
        </w:rPr>
        <w:t>Câu 5:</w:t>
      </w:r>
    </w:p>
    <w:sdt>
      <w:sdtPr>
        <w:tag w:val="goog_rdk_0"/>
        <w:id w:val="-990406654"/>
        <w:lock w:val="contentLocked"/>
      </w:sdtPr>
      <w:sdtContent>
        <w:tbl>
          <w:tblPr>
            <w:tblW w:w="45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40"/>
            <w:gridCol w:w="1425"/>
            <w:gridCol w:w="1665"/>
          </w:tblGrid>
          <w:tr w:rsidR="00446A53" w14:paraId="679F48C6" w14:textId="77777777" w:rsidTr="00A001AE">
            <w:tc>
              <w:tcPr>
                <w:tcW w:w="1440" w:type="dxa"/>
                <w:shd w:val="clear" w:color="auto" w:fill="auto"/>
                <w:tcMar>
                  <w:top w:w="100" w:type="dxa"/>
                  <w:left w:w="100" w:type="dxa"/>
                  <w:bottom w:w="100" w:type="dxa"/>
                  <w:right w:w="100" w:type="dxa"/>
                </w:tcMar>
              </w:tcPr>
              <w:p w14:paraId="457AC0F6" w14:textId="77777777" w:rsidR="00446A53" w:rsidRDefault="00446A53" w:rsidP="00A001AE">
                <w:pPr>
                  <w:widowControl w:val="0"/>
                  <w:pBdr>
                    <w:top w:val="nil"/>
                    <w:left w:val="nil"/>
                    <w:bottom w:val="nil"/>
                    <w:right w:val="nil"/>
                    <w:between w:val="nil"/>
                  </w:pBdr>
                  <w:spacing w:after="0" w:line="240" w:lineRule="auto"/>
                  <w:jc w:val="center"/>
                  <w:rPr>
                    <w:sz w:val="26"/>
                    <w:szCs w:val="26"/>
                  </w:rPr>
                </w:pPr>
                <w:r>
                  <w:rPr>
                    <w:sz w:val="26"/>
                    <w:szCs w:val="26"/>
                  </w:rPr>
                  <w:t xml:space="preserve">Câu </w:t>
                </w:r>
              </w:p>
            </w:tc>
            <w:tc>
              <w:tcPr>
                <w:tcW w:w="1425" w:type="dxa"/>
                <w:shd w:val="clear" w:color="auto" w:fill="auto"/>
                <w:tcMar>
                  <w:top w:w="100" w:type="dxa"/>
                  <w:left w:w="100" w:type="dxa"/>
                  <w:bottom w:w="100" w:type="dxa"/>
                  <w:right w:w="100" w:type="dxa"/>
                </w:tcMar>
              </w:tcPr>
              <w:p w14:paraId="11498359" w14:textId="77777777" w:rsidR="00446A53" w:rsidRDefault="00446A53" w:rsidP="00A001AE">
                <w:pPr>
                  <w:widowControl w:val="0"/>
                  <w:pBdr>
                    <w:top w:val="nil"/>
                    <w:left w:val="nil"/>
                    <w:bottom w:val="nil"/>
                    <w:right w:val="nil"/>
                    <w:between w:val="nil"/>
                  </w:pBdr>
                  <w:spacing w:after="0" w:line="240" w:lineRule="auto"/>
                  <w:jc w:val="center"/>
                  <w:rPr>
                    <w:sz w:val="26"/>
                    <w:szCs w:val="26"/>
                  </w:rPr>
                </w:pPr>
                <w:r>
                  <w:rPr>
                    <w:sz w:val="26"/>
                    <w:szCs w:val="26"/>
                  </w:rPr>
                  <w:t>Đúng</w:t>
                </w:r>
              </w:p>
            </w:tc>
            <w:tc>
              <w:tcPr>
                <w:tcW w:w="1665" w:type="dxa"/>
                <w:shd w:val="clear" w:color="auto" w:fill="auto"/>
                <w:tcMar>
                  <w:top w:w="100" w:type="dxa"/>
                  <w:left w:w="100" w:type="dxa"/>
                  <w:bottom w:w="100" w:type="dxa"/>
                  <w:right w:w="100" w:type="dxa"/>
                </w:tcMar>
              </w:tcPr>
              <w:p w14:paraId="4C40A8F9" w14:textId="77777777" w:rsidR="00446A53" w:rsidRDefault="00446A53" w:rsidP="00A001AE">
                <w:pPr>
                  <w:widowControl w:val="0"/>
                  <w:pBdr>
                    <w:top w:val="nil"/>
                    <w:left w:val="nil"/>
                    <w:bottom w:val="nil"/>
                    <w:right w:val="nil"/>
                    <w:between w:val="nil"/>
                  </w:pBdr>
                  <w:spacing w:after="0" w:line="240" w:lineRule="auto"/>
                  <w:jc w:val="center"/>
                  <w:rPr>
                    <w:sz w:val="26"/>
                    <w:szCs w:val="26"/>
                  </w:rPr>
                </w:pPr>
                <w:r>
                  <w:rPr>
                    <w:sz w:val="26"/>
                    <w:szCs w:val="26"/>
                  </w:rPr>
                  <w:t>Sai</w:t>
                </w:r>
              </w:p>
            </w:tc>
          </w:tr>
          <w:tr w:rsidR="00446A53" w14:paraId="1A855572" w14:textId="77777777" w:rsidTr="00A001AE">
            <w:tc>
              <w:tcPr>
                <w:tcW w:w="1440" w:type="dxa"/>
                <w:shd w:val="clear" w:color="auto" w:fill="auto"/>
                <w:tcMar>
                  <w:top w:w="100" w:type="dxa"/>
                  <w:left w:w="100" w:type="dxa"/>
                  <w:bottom w:w="100" w:type="dxa"/>
                  <w:right w:w="100" w:type="dxa"/>
                </w:tcMar>
              </w:tcPr>
              <w:p w14:paraId="64B7B87B" w14:textId="77777777" w:rsidR="00446A53" w:rsidRDefault="00446A53" w:rsidP="00A001AE">
                <w:pPr>
                  <w:widowControl w:val="0"/>
                  <w:pBdr>
                    <w:top w:val="nil"/>
                    <w:left w:val="nil"/>
                    <w:bottom w:val="nil"/>
                    <w:right w:val="nil"/>
                    <w:between w:val="nil"/>
                  </w:pBdr>
                  <w:spacing w:after="0" w:line="240" w:lineRule="auto"/>
                  <w:jc w:val="center"/>
                  <w:rPr>
                    <w:sz w:val="26"/>
                    <w:szCs w:val="26"/>
                  </w:rPr>
                </w:pPr>
                <w:r>
                  <w:rPr>
                    <w:sz w:val="26"/>
                    <w:szCs w:val="26"/>
                  </w:rPr>
                  <w:t>A</w:t>
                </w:r>
              </w:p>
            </w:tc>
            <w:tc>
              <w:tcPr>
                <w:tcW w:w="1425" w:type="dxa"/>
                <w:shd w:val="clear" w:color="auto" w:fill="auto"/>
                <w:tcMar>
                  <w:top w:w="100" w:type="dxa"/>
                  <w:left w:w="100" w:type="dxa"/>
                  <w:bottom w:w="100" w:type="dxa"/>
                  <w:right w:w="100" w:type="dxa"/>
                </w:tcMar>
              </w:tcPr>
              <w:p w14:paraId="772D3DBE" w14:textId="77777777" w:rsidR="00446A53" w:rsidRDefault="00446A53" w:rsidP="00A001AE">
                <w:pPr>
                  <w:widowControl w:val="0"/>
                  <w:pBdr>
                    <w:top w:val="nil"/>
                    <w:left w:val="nil"/>
                    <w:bottom w:val="nil"/>
                    <w:right w:val="nil"/>
                    <w:between w:val="nil"/>
                  </w:pBdr>
                  <w:spacing w:after="0" w:line="240" w:lineRule="auto"/>
                  <w:jc w:val="center"/>
                  <w:rPr>
                    <w:sz w:val="26"/>
                    <w:szCs w:val="26"/>
                  </w:rPr>
                </w:pPr>
                <w:r>
                  <w:rPr>
                    <w:sz w:val="26"/>
                    <w:szCs w:val="26"/>
                  </w:rPr>
                  <w:t>x</w:t>
                </w:r>
              </w:p>
            </w:tc>
            <w:tc>
              <w:tcPr>
                <w:tcW w:w="1665" w:type="dxa"/>
                <w:shd w:val="clear" w:color="auto" w:fill="auto"/>
                <w:tcMar>
                  <w:top w:w="100" w:type="dxa"/>
                  <w:left w:w="100" w:type="dxa"/>
                  <w:bottom w:w="100" w:type="dxa"/>
                  <w:right w:w="100" w:type="dxa"/>
                </w:tcMar>
              </w:tcPr>
              <w:p w14:paraId="1DA693EB" w14:textId="77777777" w:rsidR="00446A53" w:rsidRDefault="00446A53" w:rsidP="00A001AE">
                <w:pPr>
                  <w:widowControl w:val="0"/>
                  <w:pBdr>
                    <w:top w:val="nil"/>
                    <w:left w:val="nil"/>
                    <w:bottom w:val="nil"/>
                    <w:right w:val="nil"/>
                    <w:between w:val="nil"/>
                  </w:pBdr>
                  <w:spacing w:after="0" w:line="240" w:lineRule="auto"/>
                  <w:jc w:val="center"/>
                  <w:rPr>
                    <w:sz w:val="26"/>
                    <w:szCs w:val="26"/>
                  </w:rPr>
                </w:pPr>
              </w:p>
            </w:tc>
          </w:tr>
          <w:tr w:rsidR="00446A53" w14:paraId="28E2D192" w14:textId="77777777" w:rsidTr="00A001AE">
            <w:tc>
              <w:tcPr>
                <w:tcW w:w="1440" w:type="dxa"/>
                <w:shd w:val="clear" w:color="auto" w:fill="auto"/>
                <w:tcMar>
                  <w:top w:w="100" w:type="dxa"/>
                  <w:left w:w="100" w:type="dxa"/>
                  <w:bottom w:w="100" w:type="dxa"/>
                  <w:right w:w="100" w:type="dxa"/>
                </w:tcMar>
              </w:tcPr>
              <w:p w14:paraId="082BBD4D" w14:textId="77777777" w:rsidR="00446A53" w:rsidRDefault="00446A53" w:rsidP="00A001AE">
                <w:pPr>
                  <w:widowControl w:val="0"/>
                  <w:pBdr>
                    <w:top w:val="nil"/>
                    <w:left w:val="nil"/>
                    <w:bottom w:val="nil"/>
                    <w:right w:val="nil"/>
                    <w:between w:val="nil"/>
                  </w:pBdr>
                  <w:spacing w:after="0" w:line="240" w:lineRule="auto"/>
                  <w:jc w:val="center"/>
                  <w:rPr>
                    <w:sz w:val="26"/>
                    <w:szCs w:val="26"/>
                  </w:rPr>
                </w:pPr>
                <w:r>
                  <w:rPr>
                    <w:sz w:val="26"/>
                    <w:szCs w:val="26"/>
                  </w:rPr>
                  <w:t>B</w:t>
                </w:r>
              </w:p>
            </w:tc>
            <w:tc>
              <w:tcPr>
                <w:tcW w:w="1425" w:type="dxa"/>
                <w:shd w:val="clear" w:color="auto" w:fill="auto"/>
                <w:tcMar>
                  <w:top w:w="100" w:type="dxa"/>
                  <w:left w:w="100" w:type="dxa"/>
                  <w:bottom w:w="100" w:type="dxa"/>
                  <w:right w:w="100" w:type="dxa"/>
                </w:tcMar>
              </w:tcPr>
              <w:p w14:paraId="1109E002" w14:textId="77777777" w:rsidR="00446A53" w:rsidRDefault="00446A53" w:rsidP="00A001AE">
                <w:pPr>
                  <w:widowControl w:val="0"/>
                  <w:pBdr>
                    <w:top w:val="nil"/>
                    <w:left w:val="nil"/>
                    <w:bottom w:val="nil"/>
                    <w:right w:val="nil"/>
                    <w:between w:val="nil"/>
                  </w:pBdr>
                  <w:spacing w:after="0" w:line="240" w:lineRule="auto"/>
                  <w:jc w:val="center"/>
                  <w:rPr>
                    <w:sz w:val="26"/>
                    <w:szCs w:val="26"/>
                  </w:rPr>
                </w:pPr>
              </w:p>
            </w:tc>
            <w:tc>
              <w:tcPr>
                <w:tcW w:w="1665" w:type="dxa"/>
                <w:shd w:val="clear" w:color="auto" w:fill="auto"/>
                <w:tcMar>
                  <w:top w:w="100" w:type="dxa"/>
                  <w:left w:w="100" w:type="dxa"/>
                  <w:bottom w:w="100" w:type="dxa"/>
                  <w:right w:w="100" w:type="dxa"/>
                </w:tcMar>
              </w:tcPr>
              <w:p w14:paraId="42E36692" w14:textId="77777777" w:rsidR="00446A53" w:rsidRDefault="00446A53" w:rsidP="00A001AE">
                <w:pPr>
                  <w:widowControl w:val="0"/>
                  <w:pBdr>
                    <w:top w:val="nil"/>
                    <w:left w:val="nil"/>
                    <w:bottom w:val="nil"/>
                    <w:right w:val="nil"/>
                    <w:between w:val="nil"/>
                  </w:pBdr>
                  <w:spacing w:after="0" w:line="240" w:lineRule="auto"/>
                  <w:jc w:val="center"/>
                  <w:rPr>
                    <w:sz w:val="26"/>
                    <w:szCs w:val="26"/>
                  </w:rPr>
                </w:pPr>
                <w:r>
                  <w:rPr>
                    <w:sz w:val="26"/>
                    <w:szCs w:val="26"/>
                  </w:rPr>
                  <w:t>x</w:t>
                </w:r>
              </w:p>
            </w:tc>
          </w:tr>
          <w:tr w:rsidR="00446A53" w14:paraId="65CE6C31" w14:textId="77777777" w:rsidTr="00A001AE">
            <w:tc>
              <w:tcPr>
                <w:tcW w:w="1440" w:type="dxa"/>
                <w:shd w:val="clear" w:color="auto" w:fill="auto"/>
                <w:tcMar>
                  <w:top w:w="100" w:type="dxa"/>
                  <w:left w:w="100" w:type="dxa"/>
                  <w:bottom w:w="100" w:type="dxa"/>
                  <w:right w:w="100" w:type="dxa"/>
                </w:tcMar>
              </w:tcPr>
              <w:p w14:paraId="208EA269" w14:textId="77777777" w:rsidR="00446A53" w:rsidRDefault="00446A53" w:rsidP="00A001AE">
                <w:pPr>
                  <w:widowControl w:val="0"/>
                  <w:pBdr>
                    <w:top w:val="nil"/>
                    <w:left w:val="nil"/>
                    <w:bottom w:val="nil"/>
                    <w:right w:val="nil"/>
                    <w:between w:val="nil"/>
                  </w:pBdr>
                  <w:spacing w:after="0" w:line="240" w:lineRule="auto"/>
                  <w:jc w:val="center"/>
                  <w:rPr>
                    <w:sz w:val="26"/>
                    <w:szCs w:val="26"/>
                  </w:rPr>
                </w:pPr>
                <w:r>
                  <w:rPr>
                    <w:sz w:val="26"/>
                    <w:szCs w:val="26"/>
                  </w:rPr>
                  <w:t>C</w:t>
                </w:r>
              </w:p>
            </w:tc>
            <w:tc>
              <w:tcPr>
                <w:tcW w:w="1425" w:type="dxa"/>
                <w:shd w:val="clear" w:color="auto" w:fill="auto"/>
                <w:tcMar>
                  <w:top w:w="100" w:type="dxa"/>
                  <w:left w:w="100" w:type="dxa"/>
                  <w:bottom w:w="100" w:type="dxa"/>
                  <w:right w:w="100" w:type="dxa"/>
                </w:tcMar>
              </w:tcPr>
              <w:p w14:paraId="1AF95DDA" w14:textId="77777777" w:rsidR="00446A53" w:rsidRDefault="00446A53" w:rsidP="00A001AE">
                <w:pPr>
                  <w:widowControl w:val="0"/>
                  <w:pBdr>
                    <w:top w:val="nil"/>
                    <w:left w:val="nil"/>
                    <w:bottom w:val="nil"/>
                    <w:right w:val="nil"/>
                    <w:between w:val="nil"/>
                  </w:pBdr>
                  <w:spacing w:after="0" w:line="240" w:lineRule="auto"/>
                  <w:jc w:val="center"/>
                  <w:rPr>
                    <w:sz w:val="26"/>
                    <w:szCs w:val="26"/>
                  </w:rPr>
                </w:pPr>
                <w:r>
                  <w:rPr>
                    <w:sz w:val="26"/>
                    <w:szCs w:val="26"/>
                  </w:rPr>
                  <w:t>x</w:t>
                </w:r>
              </w:p>
            </w:tc>
            <w:tc>
              <w:tcPr>
                <w:tcW w:w="1665" w:type="dxa"/>
                <w:shd w:val="clear" w:color="auto" w:fill="auto"/>
                <w:tcMar>
                  <w:top w:w="100" w:type="dxa"/>
                  <w:left w:w="100" w:type="dxa"/>
                  <w:bottom w:w="100" w:type="dxa"/>
                  <w:right w:w="100" w:type="dxa"/>
                </w:tcMar>
              </w:tcPr>
              <w:p w14:paraId="6B924783" w14:textId="77777777" w:rsidR="00446A53" w:rsidRDefault="00446A53" w:rsidP="00A001AE">
                <w:pPr>
                  <w:widowControl w:val="0"/>
                  <w:pBdr>
                    <w:top w:val="nil"/>
                    <w:left w:val="nil"/>
                    <w:bottom w:val="nil"/>
                    <w:right w:val="nil"/>
                    <w:between w:val="nil"/>
                  </w:pBdr>
                  <w:spacing w:after="0" w:line="240" w:lineRule="auto"/>
                  <w:jc w:val="center"/>
                  <w:rPr>
                    <w:sz w:val="26"/>
                    <w:szCs w:val="26"/>
                  </w:rPr>
                </w:pPr>
              </w:p>
            </w:tc>
          </w:tr>
          <w:tr w:rsidR="00446A53" w14:paraId="20C662AE" w14:textId="77777777" w:rsidTr="00A001AE">
            <w:tc>
              <w:tcPr>
                <w:tcW w:w="1440" w:type="dxa"/>
                <w:shd w:val="clear" w:color="auto" w:fill="auto"/>
                <w:tcMar>
                  <w:top w:w="100" w:type="dxa"/>
                  <w:left w:w="100" w:type="dxa"/>
                  <w:bottom w:w="100" w:type="dxa"/>
                  <w:right w:w="100" w:type="dxa"/>
                </w:tcMar>
              </w:tcPr>
              <w:p w14:paraId="3B197A87" w14:textId="77777777" w:rsidR="00446A53" w:rsidRDefault="00446A53" w:rsidP="00A001AE">
                <w:pPr>
                  <w:widowControl w:val="0"/>
                  <w:pBdr>
                    <w:top w:val="nil"/>
                    <w:left w:val="nil"/>
                    <w:bottom w:val="nil"/>
                    <w:right w:val="nil"/>
                    <w:between w:val="nil"/>
                  </w:pBdr>
                  <w:spacing w:after="0" w:line="240" w:lineRule="auto"/>
                  <w:jc w:val="center"/>
                  <w:rPr>
                    <w:sz w:val="26"/>
                    <w:szCs w:val="26"/>
                  </w:rPr>
                </w:pPr>
                <w:r>
                  <w:rPr>
                    <w:sz w:val="26"/>
                    <w:szCs w:val="26"/>
                  </w:rPr>
                  <w:t>D</w:t>
                </w:r>
              </w:p>
            </w:tc>
            <w:tc>
              <w:tcPr>
                <w:tcW w:w="1425" w:type="dxa"/>
                <w:shd w:val="clear" w:color="auto" w:fill="auto"/>
                <w:tcMar>
                  <w:top w:w="100" w:type="dxa"/>
                  <w:left w:w="100" w:type="dxa"/>
                  <w:bottom w:w="100" w:type="dxa"/>
                  <w:right w:w="100" w:type="dxa"/>
                </w:tcMar>
              </w:tcPr>
              <w:p w14:paraId="5B7E6801" w14:textId="77777777" w:rsidR="00446A53" w:rsidRDefault="00446A53" w:rsidP="00A001AE">
                <w:pPr>
                  <w:widowControl w:val="0"/>
                  <w:pBdr>
                    <w:top w:val="nil"/>
                    <w:left w:val="nil"/>
                    <w:bottom w:val="nil"/>
                    <w:right w:val="nil"/>
                    <w:between w:val="nil"/>
                  </w:pBdr>
                  <w:spacing w:after="0" w:line="240" w:lineRule="auto"/>
                  <w:jc w:val="center"/>
                  <w:rPr>
                    <w:sz w:val="26"/>
                    <w:szCs w:val="26"/>
                  </w:rPr>
                </w:pPr>
                <w:r>
                  <w:rPr>
                    <w:sz w:val="26"/>
                    <w:szCs w:val="26"/>
                  </w:rPr>
                  <w:t>x</w:t>
                </w:r>
              </w:p>
            </w:tc>
            <w:tc>
              <w:tcPr>
                <w:tcW w:w="1665" w:type="dxa"/>
                <w:shd w:val="clear" w:color="auto" w:fill="auto"/>
                <w:tcMar>
                  <w:top w:w="100" w:type="dxa"/>
                  <w:left w:w="100" w:type="dxa"/>
                  <w:bottom w:w="100" w:type="dxa"/>
                  <w:right w:w="100" w:type="dxa"/>
                </w:tcMar>
              </w:tcPr>
              <w:p w14:paraId="1B68DBD6" w14:textId="77777777" w:rsidR="00446A53" w:rsidRDefault="00446A53" w:rsidP="00A001AE">
                <w:pPr>
                  <w:widowControl w:val="0"/>
                  <w:pBdr>
                    <w:top w:val="nil"/>
                    <w:left w:val="nil"/>
                    <w:bottom w:val="nil"/>
                    <w:right w:val="nil"/>
                    <w:between w:val="nil"/>
                  </w:pBdr>
                  <w:spacing w:after="0" w:line="240" w:lineRule="auto"/>
                  <w:jc w:val="center"/>
                  <w:rPr>
                    <w:sz w:val="26"/>
                    <w:szCs w:val="26"/>
                  </w:rPr>
                </w:pPr>
              </w:p>
            </w:tc>
          </w:tr>
        </w:tbl>
      </w:sdtContent>
    </w:sdt>
    <w:p w14:paraId="75C4810E" w14:textId="77777777" w:rsidR="00446A53" w:rsidRDefault="00446A53" w:rsidP="00446A53">
      <w:pPr>
        <w:spacing w:after="0" w:line="240" w:lineRule="auto"/>
        <w:rPr>
          <w:sz w:val="26"/>
          <w:szCs w:val="26"/>
        </w:rPr>
      </w:pPr>
      <w:r>
        <w:rPr>
          <w:sz w:val="26"/>
          <w:szCs w:val="26"/>
        </w:rPr>
        <w:t>Câu 6: 1. đóng    2. tế bào mẹ</w:t>
      </w:r>
    </w:p>
    <w:p w14:paraId="0E97D9BE" w14:textId="77777777" w:rsidR="00446A53" w:rsidRDefault="00446A53" w:rsidP="00446A53">
      <w:pPr>
        <w:spacing w:after="0" w:line="240" w:lineRule="auto"/>
        <w:rPr>
          <w:sz w:val="26"/>
          <w:szCs w:val="26"/>
        </w:rPr>
      </w:pPr>
      <w:r>
        <w:rPr>
          <w:sz w:val="26"/>
          <w:szCs w:val="26"/>
        </w:rPr>
        <w:t xml:space="preserve">Câu 7: </w:t>
      </w:r>
    </w:p>
    <w:p w14:paraId="728917FA" w14:textId="77777777" w:rsidR="00446A53" w:rsidRDefault="00446A53" w:rsidP="00446A53">
      <w:pPr>
        <w:numPr>
          <w:ilvl w:val="0"/>
          <w:numId w:val="1"/>
        </w:numPr>
        <w:spacing w:after="0" w:line="240" w:lineRule="auto"/>
        <w:rPr>
          <w:sz w:val="26"/>
          <w:szCs w:val="26"/>
        </w:rPr>
      </w:pPr>
      <w:r>
        <w:rPr>
          <w:sz w:val="26"/>
          <w:szCs w:val="26"/>
        </w:rPr>
        <w:t>( 2 )</w:t>
      </w:r>
    </w:p>
    <w:p w14:paraId="1069B661" w14:textId="77777777" w:rsidR="00446A53" w:rsidRDefault="00446A53" w:rsidP="00446A53">
      <w:pPr>
        <w:spacing w:after="0" w:line="240" w:lineRule="auto"/>
        <w:rPr>
          <w:sz w:val="26"/>
          <w:szCs w:val="26"/>
        </w:rPr>
      </w:pPr>
      <w:r>
        <w:rPr>
          <w:sz w:val="26"/>
          <w:szCs w:val="26"/>
        </w:rPr>
        <w:t xml:space="preserve">     2.  ( 4 )</w:t>
      </w:r>
    </w:p>
    <w:p w14:paraId="428651B9" w14:textId="77777777" w:rsidR="00446A53" w:rsidRDefault="00446A53" w:rsidP="00446A53">
      <w:pPr>
        <w:spacing w:after="0" w:line="240" w:lineRule="auto"/>
        <w:rPr>
          <w:sz w:val="26"/>
          <w:szCs w:val="26"/>
        </w:rPr>
      </w:pPr>
    </w:p>
    <w:p w14:paraId="35F9FFAC" w14:textId="77777777" w:rsidR="00446A53" w:rsidRDefault="00446A53" w:rsidP="00446A53">
      <w:pPr>
        <w:spacing w:after="0" w:line="240" w:lineRule="auto"/>
        <w:rPr>
          <w:b/>
          <w:sz w:val="26"/>
          <w:szCs w:val="26"/>
        </w:rPr>
      </w:pPr>
      <w:r>
        <w:rPr>
          <w:b/>
          <w:sz w:val="26"/>
          <w:szCs w:val="26"/>
        </w:rPr>
        <w:t>II. TỰ LUẬN: 7 điểm</w:t>
      </w:r>
    </w:p>
    <w:tbl>
      <w:tblPr>
        <w:tblW w:w="1077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0"/>
        <w:gridCol w:w="6228"/>
        <w:gridCol w:w="2776"/>
      </w:tblGrid>
      <w:tr w:rsidR="00446A53" w14:paraId="4DCEF7A6" w14:textId="77777777" w:rsidTr="00A001AE">
        <w:tc>
          <w:tcPr>
            <w:tcW w:w="1770" w:type="dxa"/>
          </w:tcPr>
          <w:p w14:paraId="52D23EAD" w14:textId="77777777" w:rsidR="00446A53" w:rsidRDefault="00446A53" w:rsidP="00A001AE">
            <w:pPr>
              <w:pBdr>
                <w:top w:val="nil"/>
                <w:left w:val="nil"/>
                <w:bottom w:val="nil"/>
                <w:right w:val="nil"/>
                <w:between w:val="nil"/>
              </w:pBdr>
              <w:tabs>
                <w:tab w:val="left" w:pos="1288"/>
              </w:tabs>
              <w:ind w:right="48"/>
              <w:jc w:val="center"/>
              <w:rPr>
                <w:b/>
                <w:color w:val="000000"/>
                <w:sz w:val="26"/>
                <w:szCs w:val="26"/>
              </w:rPr>
            </w:pPr>
            <w:r>
              <w:rPr>
                <w:b/>
                <w:color w:val="000000"/>
                <w:sz w:val="26"/>
                <w:szCs w:val="26"/>
              </w:rPr>
              <w:t xml:space="preserve">Câu </w:t>
            </w:r>
          </w:p>
        </w:tc>
        <w:tc>
          <w:tcPr>
            <w:tcW w:w="6228" w:type="dxa"/>
          </w:tcPr>
          <w:p w14:paraId="66BB60D7" w14:textId="77777777" w:rsidR="00446A53" w:rsidRDefault="00446A53" w:rsidP="00A001AE">
            <w:pPr>
              <w:pBdr>
                <w:top w:val="nil"/>
                <w:left w:val="nil"/>
                <w:bottom w:val="nil"/>
                <w:right w:val="nil"/>
                <w:between w:val="nil"/>
              </w:pBdr>
              <w:tabs>
                <w:tab w:val="left" w:pos="1288"/>
              </w:tabs>
              <w:ind w:right="48"/>
              <w:jc w:val="center"/>
              <w:rPr>
                <w:b/>
                <w:color w:val="000000"/>
                <w:sz w:val="26"/>
                <w:szCs w:val="26"/>
              </w:rPr>
            </w:pPr>
            <w:r>
              <w:rPr>
                <w:b/>
                <w:color w:val="000000"/>
                <w:sz w:val="26"/>
                <w:szCs w:val="26"/>
              </w:rPr>
              <w:t>Nội dung</w:t>
            </w:r>
          </w:p>
        </w:tc>
        <w:tc>
          <w:tcPr>
            <w:tcW w:w="2776" w:type="dxa"/>
          </w:tcPr>
          <w:p w14:paraId="3D7F0AD2" w14:textId="77777777" w:rsidR="00446A53" w:rsidRDefault="00446A53" w:rsidP="00A001AE">
            <w:pPr>
              <w:pBdr>
                <w:top w:val="nil"/>
                <w:left w:val="nil"/>
                <w:bottom w:val="nil"/>
                <w:right w:val="nil"/>
                <w:between w:val="nil"/>
              </w:pBdr>
              <w:ind w:right="48"/>
              <w:jc w:val="center"/>
              <w:rPr>
                <w:b/>
                <w:color w:val="000000"/>
                <w:sz w:val="26"/>
                <w:szCs w:val="26"/>
              </w:rPr>
            </w:pPr>
            <w:r>
              <w:rPr>
                <w:b/>
                <w:color w:val="000000"/>
                <w:sz w:val="26"/>
                <w:szCs w:val="26"/>
              </w:rPr>
              <w:t>Thang điểm</w:t>
            </w:r>
          </w:p>
        </w:tc>
      </w:tr>
      <w:tr w:rsidR="00446A53" w14:paraId="4EAA6EFB" w14:textId="77777777" w:rsidTr="00A001AE">
        <w:tc>
          <w:tcPr>
            <w:tcW w:w="1770" w:type="dxa"/>
          </w:tcPr>
          <w:p w14:paraId="17FF8196" w14:textId="77777777" w:rsidR="00446A53" w:rsidRDefault="00446A53" w:rsidP="00A001AE">
            <w:pPr>
              <w:rPr>
                <w:b/>
                <w:sz w:val="26"/>
                <w:szCs w:val="26"/>
              </w:rPr>
            </w:pPr>
            <w:r>
              <w:rPr>
                <w:b/>
                <w:sz w:val="26"/>
                <w:szCs w:val="26"/>
              </w:rPr>
              <w:t>Câu 8</w:t>
            </w:r>
          </w:p>
        </w:tc>
        <w:tc>
          <w:tcPr>
            <w:tcW w:w="6228" w:type="dxa"/>
          </w:tcPr>
          <w:p w14:paraId="401B08A5" w14:textId="77777777" w:rsidR="00446A53" w:rsidRDefault="00446A53" w:rsidP="00A001AE">
            <w:pPr>
              <w:rPr>
                <w:sz w:val="26"/>
                <w:szCs w:val="26"/>
              </w:rPr>
            </w:pPr>
            <w:r>
              <w:rPr>
                <w:sz w:val="26"/>
                <w:szCs w:val="26"/>
              </w:rPr>
              <w:t xml:space="preserve">  Nồi cơm điện khi đang hoạt động năng lượng điện chủ yếu được biến đổi thành năng lượng nhiệt (nhiệt năng)</w:t>
            </w:r>
          </w:p>
        </w:tc>
        <w:tc>
          <w:tcPr>
            <w:tcW w:w="2776" w:type="dxa"/>
          </w:tcPr>
          <w:p w14:paraId="682781C6" w14:textId="77777777" w:rsidR="00446A53" w:rsidRDefault="00446A53" w:rsidP="00A001AE">
            <w:pPr>
              <w:pBdr>
                <w:top w:val="nil"/>
                <w:left w:val="nil"/>
                <w:bottom w:val="nil"/>
                <w:right w:val="nil"/>
                <w:between w:val="nil"/>
              </w:pBdr>
              <w:ind w:right="48"/>
              <w:jc w:val="center"/>
              <w:rPr>
                <w:color w:val="000000"/>
                <w:sz w:val="26"/>
                <w:szCs w:val="26"/>
              </w:rPr>
            </w:pPr>
            <w:r>
              <w:rPr>
                <w:sz w:val="26"/>
                <w:szCs w:val="26"/>
              </w:rPr>
              <w:t>0,5 điểm</w:t>
            </w:r>
          </w:p>
        </w:tc>
      </w:tr>
      <w:tr w:rsidR="00446A53" w14:paraId="5DC568A7" w14:textId="77777777" w:rsidTr="00A001AE">
        <w:trPr>
          <w:trHeight w:val="635"/>
        </w:trPr>
        <w:tc>
          <w:tcPr>
            <w:tcW w:w="1770" w:type="dxa"/>
            <w:vMerge w:val="restart"/>
          </w:tcPr>
          <w:p w14:paraId="7B707C28" w14:textId="77777777" w:rsidR="00446A53" w:rsidRDefault="00446A53" w:rsidP="00A001AE">
            <w:pPr>
              <w:rPr>
                <w:b/>
                <w:sz w:val="26"/>
                <w:szCs w:val="26"/>
              </w:rPr>
            </w:pPr>
            <w:r>
              <w:rPr>
                <w:b/>
                <w:sz w:val="26"/>
                <w:szCs w:val="26"/>
              </w:rPr>
              <w:t>Câu 9</w:t>
            </w:r>
          </w:p>
          <w:p w14:paraId="2557F6BB" w14:textId="77777777" w:rsidR="00446A53" w:rsidRDefault="00446A53" w:rsidP="00A001AE">
            <w:pPr>
              <w:rPr>
                <w:b/>
                <w:sz w:val="26"/>
                <w:szCs w:val="26"/>
              </w:rPr>
            </w:pPr>
          </w:p>
          <w:p w14:paraId="3AA12280" w14:textId="77777777" w:rsidR="00446A53" w:rsidRDefault="00446A53" w:rsidP="00A001AE">
            <w:pPr>
              <w:rPr>
                <w:b/>
                <w:sz w:val="26"/>
                <w:szCs w:val="26"/>
              </w:rPr>
            </w:pPr>
          </w:p>
        </w:tc>
        <w:tc>
          <w:tcPr>
            <w:tcW w:w="6228" w:type="dxa"/>
            <w:vMerge w:val="restart"/>
          </w:tcPr>
          <w:p w14:paraId="52B555AD" w14:textId="77777777" w:rsidR="00446A53" w:rsidRDefault="00446A53" w:rsidP="00A001AE">
            <w:pPr>
              <w:spacing w:before="340"/>
              <w:jc w:val="both"/>
              <w:rPr>
                <w:sz w:val="26"/>
                <w:szCs w:val="26"/>
              </w:rPr>
            </w:pPr>
            <w:r>
              <w:rPr>
                <w:sz w:val="26"/>
                <w:szCs w:val="26"/>
              </w:rPr>
              <w:t>Tóm tắt</w:t>
            </w:r>
          </w:p>
          <w:p w14:paraId="11A4AB23" w14:textId="77777777" w:rsidR="00446A53" w:rsidRDefault="00446A53" w:rsidP="00A001AE">
            <w:pPr>
              <w:spacing w:before="340"/>
              <w:jc w:val="both"/>
              <w:rPr>
                <w:sz w:val="26"/>
                <w:szCs w:val="26"/>
              </w:rPr>
            </w:pPr>
            <w:r>
              <w:rPr>
                <w:sz w:val="26"/>
                <w:szCs w:val="26"/>
              </w:rPr>
              <w:t>U = 220 V</w:t>
            </w:r>
          </w:p>
          <w:p w14:paraId="754616A8" w14:textId="77777777" w:rsidR="00446A53" w:rsidRDefault="00446A53" w:rsidP="00A001AE">
            <w:pPr>
              <w:spacing w:before="340"/>
              <w:jc w:val="both"/>
              <w:rPr>
                <w:sz w:val="26"/>
                <w:szCs w:val="26"/>
              </w:rPr>
            </w:pPr>
            <w:r>
              <w:rPr>
                <w:sz w:val="26"/>
                <w:szCs w:val="26"/>
              </w:rPr>
              <w:t>I = 0,15 A</w:t>
            </w:r>
          </w:p>
          <w:p w14:paraId="1CE02D09" w14:textId="77777777" w:rsidR="00446A53" w:rsidRDefault="00446A53" w:rsidP="00A001AE">
            <w:pPr>
              <w:spacing w:before="340"/>
              <w:jc w:val="both"/>
              <w:rPr>
                <w:sz w:val="26"/>
                <w:szCs w:val="26"/>
              </w:rPr>
            </w:pPr>
            <w:r>
              <w:rPr>
                <w:sz w:val="26"/>
                <w:szCs w:val="26"/>
              </w:rPr>
              <w:t>t = 30 min = 1800s</w:t>
            </w:r>
          </w:p>
          <w:p w14:paraId="5F2C6B70" w14:textId="77777777" w:rsidR="00446A53" w:rsidRDefault="00446A53" w:rsidP="00A001AE">
            <w:pPr>
              <w:spacing w:before="340"/>
              <w:jc w:val="both"/>
              <w:rPr>
                <w:sz w:val="26"/>
                <w:szCs w:val="26"/>
              </w:rPr>
            </w:pPr>
            <w:r>
              <w:rPr>
                <w:sz w:val="26"/>
                <w:szCs w:val="26"/>
              </w:rPr>
              <w:t>W=?J =? kWh</w:t>
            </w:r>
          </w:p>
          <w:p w14:paraId="4622983B" w14:textId="77777777" w:rsidR="00446A53" w:rsidRDefault="00446A53" w:rsidP="00A001AE">
            <w:pPr>
              <w:spacing w:before="380"/>
              <w:jc w:val="both"/>
              <w:rPr>
                <w:sz w:val="26"/>
                <w:szCs w:val="26"/>
              </w:rPr>
            </w:pPr>
            <w:r>
              <w:rPr>
                <w:sz w:val="26"/>
                <w:szCs w:val="26"/>
              </w:rPr>
              <w:t>Năng lượng điện mà quạt tiêu thụ:</w:t>
            </w:r>
          </w:p>
          <w:p w14:paraId="3836E288" w14:textId="77777777" w:rsidR="00446A53" w:rsidRDefault="00446A53" w:rsidP="00A001AE">
            <w:pPr>
              <w:spacing w:before="380"/>
              <w:jc w:val="both"/>
              <w:rPr>
                <w:sz w:val="26"/>
                <w:szCs w:val="26"/>
              </w:rPr>
            </w:pPr>
            <w:r>
              <w:rPr>
                <w:sz w:val="26"/>
                <w:szCs w:val="26"/>
              </w:rPr>
              <w:t xml:space="preserve">W = U.I.t = 220.0,15.1800 </w:t>
            </w:r>
          </w:p>
          <w:p w14:paraId="2C9D3FBE" w14:textId="77777777" w:rsidR="00446A53" w:rsidRDefault="00446A53" w:rsidP="00A001AE">
            <w:pPr>
              <w:spacing w:before="380"/>
              <w:jc w:val="both"/>
              <w:rPr>
                <w:sz w:val="26"/>
                <w:szCs w:val="26"/>
              </w:rPr>
            </w:pPr>
            <w:r>
              <w:rPr>
                <w:sz w:val="26"/>
                <w:szCs w:val="26"/>
              </w:rPr>
              <w:t xml:space="preserve">    = 59 400 (J)</w:t>
            </w:r>
          </w:p>
          <w:p w14:paraId="27A328AD" w14:textId="77777777" w:rsidR="00446A53" w:rsidRDefault="00446A53" w:rsidP="00A001AE">
            <w:pPr>
              <w:spacing w:before="380"/>
              <w:jc w:val="both"/>
              <w:rPr>
                <w:sz w:val="26"/>
                <w:szCs w:val="26"/>
              </w:rPr>
            </w:pPr>
            <w:r>
              <w:rPr>
                <w:sz w:val="26"/>
                <w:szCs w:val="26"/>
              </w:rPr>
              <w:lastRenderedPageBreak/>
              <w:t xml:space="preserve">     = 0,0165 (kWh)</w:t>
            </w:r>
          </w:p>
        </w:tc>
        <w:tc>
          <w:tcPr>
            <w:tcW w:w="2776" w:type="dxa"/>
            <w:vMerge w:val="restart"/>
          </w:tcPr>
          <w:p w14:paraId="395C47B8" w14:textId="77777777" w:rsidR="00446A53" w:rsidRDefault="00446A53" w:rsidP="00A001AE">
            <w:pPr>
              <w:pBdr>
                <w:top w:val="nil"/>
                <w:left w:val="nil"/>
                <w:bottom w:val="nil"/>
                <w:right w:val="nil"/>
                <w:between w:val="nil"/>
              </w:pBdr>
              <w:ind w:right="48"/>
              <w:rPr>
                <w:sz w:val="26"/>
                <w:szCs w:val="26"/>
              </w:rPr>
            </w:pPr>
            <w:r>
              <w:rPr>
                <w:sz w:val="26"/>
                <w:szCs w:val="26"/>
              </w:rPr>
              <w:lastRenderedPageBreak/>
              <w:t>Tóm tắt 0,25 điểm</w:t>
            </w:r>
          </w:p>
          <w:p w14:paraId="243833A3" w14:textId="77777777" w:rsidR="00446A53" w:rsidRDefault="00446A53" w:rsidP="00A001AE">
            <w:pPr>
              <w:pBdr>
                <w:top w:val="nil"/>
                <w:left w:val="nil"/>
                <w:bottom w:val="nil"/>
                <w:right w:val="nil"/>
                <w:between w:val="nil"/>
              </w:pBdr>
              <w:ind w:right="48"/>
              <w:rPr>
                <w:sz w:val="26"/>
                <w:szCs w:val="26"/>
              </w:rPr>
            </w:pPr>
          </w:p>
          <w:p w14:paraId="1B21CD3B" w14:textId="77777777" w:rsidR="00446A53" w:rsidRDefault="00446A53" w:rsidP="00A001AE">
            <w:pPr>
              <w:pBdr>
                <w:top w:val="nil"/>
                <w:left w:val="nil"/>
                <w:bottom w:val="nil"/>
                <w:right w:val="nil"/>
                <w:between w:val="nil"/>
              </w:pBdr>
              <w:ind w:right="48"/>
              <w:rPr>
                <w:sz w:val="26"/>
                <w:szCs w:val="26"/>
              </w:rPr>
            </w:pPr>
          </w:p>
          <w:p w14:paraId="7ACB222D" w14:textId="77777777" w:rsidR="00446A53" w:rsidRDefault="00446A53" w:rsidP="00A001AE">
            <w:pPr>
              <w:pBdr>
                <w:top w:val="nil"/>
                <w:left w:val="nil"/>
                <w:bottom w:val="nil"/>
                <w:right w:val="nil"/>
                <w:between w:val="nil"/>
              </w:pBdr>
              <w:ind w:right="48"/>
              <w:rPr>
                <w:sz w:val="26"/>
                <w:szCs w:val="26"/>
              </w:rPr>
            </w:pPr>
          </w:p>
          <w:p w14:paraId="5DEB1F11" w14:textId="77777777" w:rsidR="00446A53" w:rsidRDefault="00446A53" w:rsidP="00A001AE">
            <w:pPr>
              <w:pBdr>
                <w:top w:val="nil"/>
                <w:left w:val="nil"/>
                <w:bottom w:val="nil"/>
                <w:right w:val="nil"/>
                <w:between w:val="nil"/>
              </w:pBdr>
              <w:ind w:right="48"/>
              <w:rPr>
                <w:sz w:val="26"/>
                <w:szCs w:val="26"/>
              </w:rPr>
            </w:pPr>
          </w:p>
          <w:p w14:paraId="2013BFCC" w14:textId="77777777" w:rsidR="00446A53" w:rsidRDefault="00446A53" w:rsidP="00A001AE">
            <w:pPr>
              <w:pBdr>
                <w:top w:val="nil"/>
                <w:left w:val="nil"/>
                <w:bottom w:val="nil"/>
                <w:right w:val="nil"/>
                <w:between w:val="nil"/>
              </w:pBdr>
              <w:ind w:right="48"/>
              <w:rPr>
                <w:sz w:val="26"/>
                <w:szCs w:val="26"/>
              </w:rPr>
            </w:pPr>
          </w:p>
          <w:p w14:paraId="30B1A8D0" w14:textId="77777777" w:rsidR="00446A53" w:rsidRDefault="00446A53" w:rsidP="00A001AE">
            <w:pPr>
              <w:pBdr>
                <w:top w:val="nil"/>
                <w:left w:val="nil"/>
                <w:bottom w:val="nil"/>
                <w:right w:val="nil"/>
                <w:between w:val="nil"/>
              </w:pBdr>
              <w:ind w:right="48"/>
              <w:rPr>
                <w:sz w:val="26"/>
                <w:szCs w:val="26"/>
              </w:rPr>
            </w:pPr>
          </w:p>
          <w:p w14:paraId="2AA5F3C7" w14:textId="77777777" w:rsidR="00446A53" w:rsidRDefault="00446A53" w:rsidP="00A001AE">
            <w:pPr>
              <w:pBdr>
                <w:top w:val="nil"/>
                <w:left w:val="nil"/>
                <w:bottom w:val="nil"/>
                <w:right w:val="nil"/>
                <w:between w:val="nil"/>
              </w:pBdr>
              <w:ind w:right="48"/>
              <w:rPr>
                <w:sz w:val="26"/>
                <w:szCs w:val="26"/>
              </w:rPr>
            </w:pPr>
          </w:p>
          <w:p w14:paraId="3B85E652" w14:textId="77777777" w:rsidR="00446A53" w:rsidRDefault="00446A53" w:rsidP="00A001AE">
            <w:pPr>
              <w:pBdr>
                <w:top w:val="nil"/>
                <w:left w:val="nil"/>
                <w:bottom w:val="nil"/>
                <w:right w:val="nil"/>
                <w:between w:val="nil"/>
              </w:pBdr>
              <w:ind w:right="48"/>
              <w:rPr>
                <w:sz w:val="26"/>
                <w:szCs w:val="26"/>
              </w:rPr>
            </w:pPr>
          </w:p>
          <w:p w14:paraId="1AE1A724" w14:textId="77777777" w:rsidR="00446A53" w:rsidRDefault="00446A53" w:rsidP="00A001AE">
            <w:pPr>
              <w:pBdr>
                <w:top w:val="nil"/>
                <w:left w:val="nil"/>
                <w:bottom w:val="nil"/>
                <w:right w:val="nil"/>
                <w:between w:val="nil"/>
              </w:pBdr>
              <w:ind w:right="48"/>
              <w:rPr>
                <w:sz w:val="26"/>
                <w:szCs w:val="26"/>
              </w:rPr>
            </w:pPr>
          </w:p>
          <w:p w14:paraId="5DD5D144" w14:textId="77777777" w:rsidR="00446A53" w:rsidRDefault="00446A53" w:rsidP="00A001AE">
            <w:pPr>
              <w:pBdr>
                <w:top w:val="nil"/>
                <w:left w:val="nil"/>
                <w:bottom w:val="nil"/>
                <w:right w:val="nil"/>
                <w:between w:val="nil"/>
              </w:pBdr>
              <w:ind w:right="48"/>
              <w:rPr>
                <w:sz w:val="26"/>
                <w:szCs w:val="26"/>
              </w:rPr>
            </w:pPr>
          </w:p>
          <w:p w14:paraId="6EC9F897" w14:textId="77777777" w:rsidR="00446A53" w:rsidRDefault="00446A53" w:rsidP="00A001AE">
            <w:pPr>
              <w:pBdr>
                <w:top w:val="nil"/>
                <w:left w:val="nil"/>
                <w:bottom w:val="nil"/>
                <w:right w:val="nil"/>
                <w:between w:val="nil"/>
              </w:pBdr>
              <w:ind w:right="48"/>
              <w:rPr>
                <w:sz w:val="26"/>
                <w:szCs w:val="26"/>
              </w:rPr>
            </w:pPr>
          </w:p>
          <w:p w14:paraId="55529F5B" w14:textId="77777777" w:rsidR="00446A53" w:rsidRDefault="00446A53" w:rsidP="00A001AE">
            <w:pPr>
              <w:pBdr>
                <w:top w:val="nil"/>
                <w:left w:val="nil"/>
                <w:bottom w:val="nil"/>
                <w:right w:val="nil"/>
                <w:between w:val="nil"/>
              </w:pBdr>
              <w:ind w:right="48"/>
              <w:rPr>
                <w:sz w:val="26"/>
                <w:szCs w:val="26"/>
              </w:rPr>
            </w:pPr>
          </w:p>
          <w:p w14:paraId="5DB8527A" w14:textId="77777777" w:rsidR="00446A53" w:rsidRDefault="00446A53" w:rsidP="00A001AE">
            <w:pPr>
              <w:pBdr>
                <w:top w:val="nil"/>
                <w:left w:val="nil"/>
                <w:bottom w:val="nil"/>
                <w:right w:val="nil"/>
                <w:between w:val="nil"/>
              </w:pBdr>
              <w:ind w:right="48"/>
              <w:rPr>
                <w:sz w:val="26"/>
                <w:szCs w:val="26"/>
              </w:rPr>
            </w:pPr>
          </w:p>
          <w:p w14:paraId="03410C28" w14:textId="77777777" w:rsidR="00446A53" w:rsidRDefault="00446A53" w:rsidP="00A001AE">
            <w:pPr>
              <w:pBdr>
                <w:top w:val="nil"/>
                <w:left w:val="nil"/>
                <w:bottom w:val="nil"/>
                <w:right w:val="nil"/>
                <w:between w:val="nil"/>
              </w:pBdr>
              <w:ind w:right="48"/>
              <w:rPr>
                <w:sz w:val="26"/>
                <w:szCs w:val="26"/>
              </w:rPr>
            </w:pPr>
            <w:r>
              <w:rPr>
                <w:sz w:val="26"/>
                <w:szCs w:val="26"/>
              </w:rPr>
              <w:t>0,25 điểm</w:t>
            </w:r>
          </w:p>
          <w:p w14:paraId="717C1B57" w14:textId="77777777" w:rsidR="00446A53" w:rsidRDefault="00446A53" w:rsidP="00A001AE">
            <w:pPr>
              <w:pBdr>
                <w:top w:val="nil"/>
                <w:left w:val="nil"/>
                <w:bottom w:val="nil"/>
                <w:right w:val="nil"/>
                <w:between w:val="nil"/>
              </w:pBdr>
              <w:ind w:right="48"/>
              <w:rPr>
                <w:sz w:val="26"/>
                <w:szCs w:val="26"/>
              </w:rPr>
            </w:pPr>
          </w:p>
          <w:p w14:paraId="4131DD62" w14:textId="77777777" w:rsidR="00446A53" w:rsidRDefault="00446A53" w:rsidP="00A001AE">
            <w:pPr>
              <w:ind w:right="48"/>
              <w:rPr>
                <w:sz w:val="26"/>
                <w:szCs w:val="26"/>
              </w:rPr>
            </w:pPr>
            <w:r>
              <w:rPr>
                <w:sz w:val="26"/>
                <w:szCs w:val="26"/>
              </w:rPr>
              <w:t>0,25 điểm</w:t>
            </w:r>
          </w:p>
          <w:p w14:paraId="3106BE10" w14:textId="77777777" w:rsidR="00446A53" w:rsidRDefault="00446A53" w:rsidP="00A001AE">
            <w:pPr>
              <w:ind w:right="48"/>
              <w:rPr>
                <w:sz w:val="26"/>
                <w:szCs w:val="26"/>
              </w:rPr>
            </w:pPr>
          </w:p>
          <w:p w14:paraId="6AB62DE6" w14:textId="77777777" w:rsidR="00446A53" w:rsidRDefault="00446A53" w:rsidP="00A001AE">
            <w:pPr>
              <w:ind w:right="48"/>
              <w:rPr>
                <w:sz w:val="26"/>
                <w:szCs w:val="26"/>
              </w:rPr>
            </w:pPr>
          </w:p>
          <w:p w14:paraId="6A0BB255" w14:textId="77777777" w:rsidR="00446A53" w:rsidRDefault="00446A53" w:rsidP="00A001AE">
            <w:pPr>
              <w:ind w:right="48"/>
              <w:rPr>
                <w:sz w:val="26"/>
                <w:szCs w:val="26"/>
              </w:rPr>
            </w:pPr>
            <w:r>
              <w:rPr>
                <w:sz w:val="26"/>
                <w:szCs w:val="26"/>
              </w:rPr>
              <w:t>0,25 điểm</w:t>
            </w:r>
          </w:p>
        </w:tc>
      </w:tr>
      <w:tr w:rsidR="00446A53" w14:paraId="0B4E5456" w14:textId="77777777" w:rsidTr="00A001AE">
        <w:trPr>
          <w:trHeight w:val="668"/>
        </w:trPr>
        <w:tc>
          <w:tcPr>
            <w:tcW w:w="1770" w:type="dxa"/>
            <w:vMerge/>
          </w:tcPr>
          <w:p w14:paraId="794CBF95" w14:textId="77777777" w:rsidR="00446A53" w:rsidRDefault="00446A53" w:rsidP="00A001AE">
            <w:pPr>
              <w:widowControl w:val="0"/>
              <w:pBdr>
                <w:top w:val="nil"/>
                <w:left w:val="nil"/>
                <w:bottom w:val="nil"/>
                <w:right w:val="nil"/>
                <w:between w:val="nil"/>
              </w:pBdr>
              <w:rPr>
                <w:color w:val="000000"/>
                <w:sz w:val="26"/>
                <w:szCs w:val="26"/>
              </w:rPr>
            </w:pPr>
          </w:p>
        </w:tc>
        <w:tc>
          <w:tcPr>
            <w:tcW w:w="6228" w:type="dxa"/>
            <w:vMerge/>
          </w:tcPr>
          <w:p w14:paraId="105EAD12" w14:textId="77777777" w:rsidR="00446A53" w:rsidRDefault="00446A53" w:rsidP="00A001AE">
            <w:pPr>
              <w:pBdr>
                <w:top w:val="nil"/>
                <w:left w:val="nil"/>
                <w:bottom w:val="nil"/>
                <w:right w:val="nil"/>
                <w:between w:val="nil"/>
              </w:pBdr>
              <w:rPr>
                <w:color w:val="000000"/>
                <w:sz w:val="26"/>
                <w:szCs w:val="26"/>
              </w:rPr>
            </w:pPr>
          </w:p>
        </w:tc>
        <w:tc>
          <w:tcPr>
            <w:tcW w:w="2776" w:type="dxa"/>
            <w:vMerge/>
          </w:tcPr>
          <w:p w14:paraId="1B223B6C" w14:textId="77777777" w:rsidR="00446A53" w:rsidRDefault="00446A53" w:rsidP="00A001AE">
            <w:pPr>
              <w:pBdr>
                <w:top w:val="nil"/>
                <w:left w:val="nil"/>
                <w:bottom w:val="nil"/>
                <w:right w:val="nil"/>
                <w:between w:val="nil"/>
              </w:pBdr>
              <w:ind w:right="48"/>
              <w:jc w:val="center"/>
              <w:rPr>
                <w:color w:val="000000"/>
                <w:sz w:val="26"/>
                <w:szCs w:val="26"/>
              </w:rPr>
            </w:pPr>
          </w:p>
        </w:tc>
      </w:tr>
      <w:tr w:rsidR="00446A53" w14:paraId="25A9E21F" w14:textId="77777777" w:rsidTr="00A001AE">
        <w:trPr>
          <w:trHeight w:val="678"/>
        </w:trPr>
        <w:tc>
          <w:tcPr>
            <w:tcW w:w="1770" w:type="dxa"/>
            <w:vMerge w:val="restart"/>
          </w:tcPr>
          <w:p w14:paraId="57062043" w14:textId="77777777" w:rsidR="00446A53" w:rsidRDefault="00446A53" w:rsidP="00A001AE">
            <w:pPr>
              <w:rPr>
                <w:b/>
                <w:sz w:val="26"/>
                <w:szCs w:val="26"/>
              </w:rPr>
            </w:pPr>
            <w:r>
              <w:rPr>
                <w:b/>
                <w:sz w:val="26"/>
                <w:szCs w:val="26"/>
              </w:rPr>
              <w:t>Câu 10</w:t>
            </w:r>
          </w:p>
        </w:tc>
        <w:tc>
          <w:tcPr>
            <w:tcW w:w="6228" w:type="dxa"/>
            <w:vMerge w:val="restart"/>
          </w:tcPr>
          <w:p w14:paraId="21108CF3" w14:textId="77777777" w:rsidR="00446A53" w:rsidRDefault="00446A53" w:rsidP="00A001AE">
            <w:pPr>
              <w:spacing w:before="240"/>
              <w:rPr>
                <w:sz w:val="26"/>
                <w:szCs w:val="26"/>
              </w:rPr>
            </w:pPr>
            <w:r>
              <w:rPr>
                <w:sz w:val="26"/>
                <w:szCs w:val="26"/>
              </w:rPr>
              <w:t>(1)     4Na + O</w:t>
            </w:r>
            <w:r>
              <w:rPr>
                <w:sz w:val="26"/>
                <w:szCs w:val="26"/>
                <w:vertAlign w:val="subscript"/>
              </w:rPr>
              <w:t>2</w:t>
            </w:r>
            <w:r>
              <w:rPr>
                <w:sz w:val="26"/>
                <w:szCs w:val="26"/>
              </w:rPr>
              <w:t xml:space="preserve">             </w:t>
            </w:r>
            <w:r>
              <w:rPr>
                <w:noProof/>
                <w:sz w:val="26"/>
                <w:szCs w:val="26"/>
              </w:rPr>
              <w:drawing>
                <wp:inline distT="114300" distB="114300" distL="114300" distR="114300" wp14:anchorId="00DA05D7" wp14:editId="471EBF0E">
                  <wp:extent cx="266700" cy="368300"/>
                  <wp:effectExtent l="0" t="0" r="0" b="0"/>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266700" cy="368300"/>
                          </a:xfrm>
                          <a:prstGeom prst="rect">
                            <a:avLst/>
                          </a:prstGeom>
                          <a:ln/>
                        </pic:spPr>
                      </pic:pic>
                    </a:graphicData>
                  </a:graphic>
                </wp:inline>
              </w:drawing>
            </w:r>
            <w:r>
              <w:rPr>
                <w:sz w:val="26"/>
                <w:szCs w:val="26"/>
              </w:rPr>
              <w:t xml:space="preserve">   2Na</w:t>
            </w:r>
            <w:r>
              <w:rPr>
                <w:sz w:val="26"/>
                <w:szCs w:val="26"/>
                <w:vertAlign w:val="subscript"/>
              </w:rPr>
              <w:t>2</w:t>
            </w:r>
            <w:r>
              <w:rPr>
                <w:sz w:val="26"/>
                <w:szCs w:val="26"/>
              </w:rPr>
              <w:t>O</w:t>
            </w:r>
          </w:p>
          <w:p w14:paraId="12FBFB41" w14:textId="77777777" w:rsidR="00446A53" w:rsidRDefault="00446A53" w:rsidP="00A001AE">
            <w:pPr>
              <w:spacing w:before="240"/>
              <w:rPr>
                <w:sz w:val="26"/>
                <w:szCs w:val="26"/>
              </w:rPr>
            </w:pPr>
            <w:r>
              <w:rPr>
                <w:sz w:val="26"/>
                <w:szCs w:val="26"/>
              </w:rPr>
              <w:t>(2)     Na</w:t>
            </w:r>
            <w:r>
              <w:rPr>
                <w:sz w:val="26"/>
                <w:szCs w:val="26"/>
                <w:vertAlign w:val="subscript"/>
              </w:rPr>
              <w:t>2</w:t>
            </w:r>
            <w:r>
              <w:rPr>
                <w:sz w:val="26"/>
                <w:szCs w:val="26"/>
              </w:rPr>
              <w:t>O  + H</w:t>
            </w:r>
            <w:r>
              <w:rPr>
                <w:sz w:val="26"/>
                <w:szCs w:val="26"/>
                <w:vertAlign w:val="subscript"/>
              </w:rPr>
              <w:t>2</w:t>
            </w:r>
            <w:r>
              <w:rPr>
                <w:sz w:val="26"/>
                <w:szCs w:val="26"/>
              </w:rPr>
              <w:t xml:space="preserve">O    </w:t>
            </w:r>
            <w:r>
              <w:rPr>
                <w:sz w:val="26"/>
                <w:szCs w:val="26"/>
              </w:rPr>
              <w:tab/>
            </w:r>
            <w:r>
              <w:rPr>
                <w:noProof/>
                <w:sz w:val="26"/>
                <w:szCs w:val="26"/>
              </w:rPr>
              <w:drawing>
                <wp:inline distT="114300" distB="114300" distL="114300" distR="114300" wp14:anchorId="01944D8A" wp14:editId="316F50B8">
                  <wp:extent cx="190500" cy="1397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190500" cy="139700"/>
                          </a:xfrm>
                          <a:prstGeom prst="rect">
                            <a:avLst/>
                          </a:prstGeom>
                          <a:ln/>
                        </pic:spPr>
                      </pic:pic>
                    </a:graphicData>
                  </a:graphic>
                </wp:inline>
              </w:drawing>
            </w:r>
            <w:r>
              <w:rPr>
                <w:noProof/>
                <w:sz w:val="26"/>
                <w:szCs w:val="26"/>
              </w:rPr>
              <w:drawing>
                <wp:inline distT="114300" distB="114300" distL="114300" distR="114300" wp14:anchorId="1678756B" wp14:editId="263D4F4B">
                  <wp:extent cx="114300" cy="177800"/>
                  <wp:effectExtent l="0" t="0" r="0" b="0"/>
                  <wp:docPr id="5"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2"/>
                          <a:srcRect/>
                          <a:stretch>
                            <a:fillRect/>
                          </a:stretch>
                        </pic:blipFill>
                        <pic:spPr>
                          <a:xfrm>
                            <a:off x="0" y="0"/>
                            <a:ext cx="114300" cy="177800"/>
                          </a:xfrm>
                          <a:prstGeom prst="rect">
                            <a:avLst/>
                          </a:prstGeom>
                          <a:ln/>
                        </pic:spPr>
                      </pic:pic>
                    </a:graphicData>
                  </a:graphic>
                </wp:inline>
              </w:drawing>
            </w:r>
            <w:r>
              <w:rPr>
                <w:sz w:val="26"/>
                <w:szCs w:val="26"/>
              </w:rPr>
              <w:t xml:space="preserve"> 2NaOH</w:t>
            </w:r>
          </w:p>
          <w:p w14:paraId="67E2B032" w14:textId="77777777" w:rsidR="00446A53" w:rsidRDefault="00446A53" w:rsidP="00A001AE">
            <w:pPr>
              <w:spacing w:before="240"/>
              <w:rPr>
                <w:sz w:val="26"/>
                <w:szCs w:val="26"/>
              </w:rPr>
            </w:pPr>
            <w:r>
              <w:rPr>
                <w:sz w:val="26"/>
                <w:szCs w:val="26"/>
              </w:rPr>
              <w:t>(3)    2NaOH  + CO</w:t>
            </w:r>
            <w:r>
              <w:rPr>
                <w:sz w:val="26"/>
                <w:szCs w:val="26"/>
                <w:vertAlign w:val="subscript"/>
              </w:rPr>
              <w:t>2</w:t>
            </w:r>
            <w:r>
              <w:rPr>
                <w:sz w:val="26"/>
                <w:szCs w:val="26"/>
              </w:rPr>
              <w:t xml:space="preserve">   </w:t>
            </w:r>
            <w:r>
              <w:rPr>
                <w:sz w:val="26"/>
                <w:szCs w:val="26"/>
              </w:rPr>
              <w:tab/>
            </w:r>
            <w:r>
              <w:rPr>
                <w:noProof/>
                <w:sz w:val="26"/>
                <w:szCs w:val="26"/>
              </w:rPr>
              <w:drawing>
                <wp:inline distT="114300" distB="114300" distL="114300" distR="114300" wp14:anchorId="1917C208" wp14:editId="3F7B7D91">
                  <wp:extent cx="190500" cy="1397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190500" cy="139700"/>
                          </a:xfrm>
                          <a:prstGeom prst="rect">
                            <a:avLst/>
                          </a:prstGeom>
                          <a:ln/>
                        </pic:spPr>
                      </pic:pic>
                    </a:graphicData>
                  </a:graphic>
                </wp:inline>
              </w:drawing>
            </w:r>
            <w:r>
              <w:rPr>
                <w:sz w:val="26"/>
                <w:szCs w:val="26"/>
              </w:rPr>
              <w:t xml:space="preserve">      Na</w:t>
            </w:r>
            <w:r>
              <w:rPr>
                <w:sz w:val="26"/>
                <w:szCs w:val="26"/>
                <w:vertAlign w:val="subscript"/>
              </w:rPr>
              <w:t>2</w:t>
            </w:r>
            <w:r>
              <w:rPr>
                <w:sz w:val="26"/>
                <w:szCs w:val="26"/>
              </w:rPr>
              <w:t>CO</w:t>
            </w:r>
            <w:r>
              <w:rPr>
                <w:sz w:val="26"/>
                <w:szCs w:val="26"/>
                <w:vertAlign w:val="subscript"/>
              </w:rPr>
              <w:t>3</w:t>
            </w:r>
            <w:r>
              <w:rPr>
                <w:sz w:val="26"/>
                <w:szCs w:val="26"/>
              </w:rPr>
              <w:t xml:space="preserve"> + H</w:t>
            </w:r>
            <w:r>
              <w:rPr>
                <w:sz w:val="26"/>
                <w:szCs w:val="26"/>
                <w:vertAlign w:val="subscript"/>
              </w:rPr>
              <w:t>2</w:t>
            </w:r>
            <w:r>
              <w:rPr>
                <w:sz w:val="26"/>
                <w:szCs w:val="26"/>
              </w:rPr>
              <w:t xml:space="preserve">O </w:t>
            </w:r>
          </w:p>
          <w:p w14:paraId="7E8E6838" w14:textId="77777777" w:rsidR="00446A53" w:rsidRDefault="00446A53" w:rsidP="00A001AE">
            <w:pPr>
              <w:rPr>
                <w:sz w:val="26"/>
                <w:szCs w:val="26"/>
              </w:rPr>
            </w:pPr>
          </w:p>
        </w:tc>
        <w:tc>
          <w:tcPr>
            <w:tcW w:w="2776" w:type="dxa"/>
            <w:vMerge w:val="restart"/>
          </w:tcPr>
          <w:p w14:paraId="3841286D" w14:textId="77777777" w:rsidR="00446A53" w:rsidRDefault="00446A53" w:rsidP="00A001AE">
            <w:pPr>
              <w:ind w:right="48"/>
              <w:rPr>
                <w:sz w:val="26"/>
                <w:szCs w:val="26"/>
              </w:rPr>
            </w:pPr>
            <w:r>
              <w:rPr>
                <w:sz w:val="26"/>
                <w:szCs w:val="26"/>
              </w:rPr>
              <w:t xml:space="preserve"> </w:t>
            </w:r>
          </w:p>
          <w:p w14:paraId="36B8AFA5" w14:textId="77777777" w:rsidR="00446A53" w:rsidRDefault="00446A53" w:rsidP="00A001AE">
            <w:pPr>
              <w:ind w:right="48"/>
              <w:rPr>
                <w:sz w:val="26"/>
                <w:szCs w:val="26"/>
              </w:rPr>
            </w:pPr>
          </w:p>
          <w:p w14:paraId="663722CF" w14:textId="77777777" w:rsidR="00446A53" w:rsidRDefault="00446A53" w:rsidP="00A001AE">
            <w:pPr>
              <w:ind w:right="48"/>
              <w:rPr>
                <w:sz w:val="26"/>
                <w:szCs w:val="26"/>
              </w:rPr>
            </w:pPr>
            <w:r>
              <w:rPr>
                <w:sz w:val="26"/>
                <w:szCs w:val="26"/>
              </w:rPr>
              <w:t>0,5 điểm</w:t>
            </w:r>
          </w:p>
          <w:p w14:paraId="6C3F3F2E" w14:textId="77777777" w:rsidR="00446A53" w:rsidRDefault="00446A53" w:rsidP="00A001AE">
            <w:pPr>
              <w:ind w:right="48"/>
              <w:rPr>
                <w:sz w:val="26"/>
                <w:szCs w:val="26"/>
              </w:rPr>
            </w:pPr>
          </w:p>
          <w:p w14:paraId="5167BBB3" w14:textId="77777777" w:rsidR="00446A53" w:rsidRDefault="00446A53" w:rsidP="00A001AE">
            <w:pPr>
              <w:ind w:right="48"/>
              <w:rPr>
                <w:sz w:val="26"/>
                <w:szCs w:val="26"/>
              </w:rPr>
            </w:pPr>
            <w:r>
              <w:rPr>
                <w:sz w:val="26"/>
                <w:szCs w:val="26"/>
              </w:rPr>
              <w:t>0,5 điểm</w:t>
            </w:r>
          </w:p>
          <w:p w14:paraId="1398A2C3" w14:textId="77777777" w:rsidR="00446A53" w:rsidRDefault="00446A53" w:rsidP="00A001AE">
            <w:pPr>
              <w:ind w:right="48"/>
              <w:rPr>
                <w:sz w:val="26"/>
                <w:szCs w:val="26"/>
              </w:rPr>
            </w:pPr>
          </w:p>
          <w:p w14:paraId="61A8D96C" w14:textId="77777777" w:rsidR="00446A53" w:rsidRDefault="00446A53" w:rsidP="00A001AE">
            <w:pPr>
              <w:ind w:right="48"/>
              <w:rPr>
                <w:sz w:val="26"/>
                <w:szCs w:val="26"/>
              </w:rPr>
            </w:pPr>
            <w:r>
              <w:rPr>
                <w:sz w:val="26"/>
                <w:szCs w:val="26"/>
              </w:rPr>
              <w:t>0,5 điểm</w:t>
            </w:r>
          </w:p>
        </w:tc>
      </w:tr>
      <w:tr w:rsidR="00446A53" w14:paraId="3229BAA3" w14:textId="77777777" w:rsidTr="00A001AE">
        <w:trPr>
          <w:trHeight w:val="984"/>
        </w:trPr>
        <w:tc>
          <w:tcPr>
            <w:tcW w:w="1770" w:type="dxa"/>
            <w:vMerge/>
          </w:tcPr>
          <w:p w14:paraId="01548998" w14:textId="77777777" w:rsidR="00446A53" w:rsidRDefault="00446A53" w:rsidP="00A001AE">
            <w:pPr>
              <w:widowControl w:val="0"/>
              <w:pBdr>
                <w:top w:val="nil"/>
                <w:left w:val="nil"/>
                <w:bottom w:val="nil"/>
                <w:right w:val="nil"/>
                <w:between w:val="nil"/>
              </w:pBdr>
              <w:rPr>
                <w:sz w:val="26"/>
                <w:szCs w:val="26"/>
              </w:rPr>
            </w:pPr>
          </w:p>
        </w:tc>
        <w:tc>
          <w:tcPr>
            <w:tcW w:w="6228" w:type="dxa"/>
            <w:vMerge/>
          </w:tcPr>
          <w:p w14:paraId="232F46E4" w14:textId="77777777" w:rsidR="00446A53" w:rsidRDefault="00446A53" w:rsidP="00A001AE">
            <w:pPr>
              <w:rPr>
                <w:sz w:val="26"/>
                <w:szCs w:val="26"/>
              </w:rPr>
            </w:pPr>
          </w:p>
        </w:tc>
        <w:tc>
          <w:tcPr>
            <w:tcW w:w="2776" w:type="dxa"/>
            <w:vMerge/>
          </w:tcPr>
          <w:p w14:paraId="67BF54EB" w14:textId="77777777" w:rsidR="00446A53" w:rsidRDefault="00446A53" w:rsidP="00A001AE">
            <w:pPr>
              <w:jc w:val="center"/>
              <w:rPr>
                <w:sz w:val="26"/>
                <w:szCs w:val="26"/>
              </w:rPr>
            </w:pPr>
          </w:p>
        </w:tc>
      </w:tr>
      <w:tr w:rsidR="00446A53" w14:paraId="00EB0320" w14:textId="77777777" w:rsidTr="00A001AE">
        <w:trPr>
          <w:trHeight w:val="984"/>
        </w:trPr>
        <w:tc>
          <w:tcPr>
            <w:tcW w:w="1770" w:type="dxa"/>
          </w:tcPr>
          <w:p w14:paraId="05E9D9BB" w14:textId="77777777" w:rsidR="00446A53" w:rsidRDefault="00446A53" w:rsidP="00A001AE">
            <w:pPr>
              <w:rPr>
                <w:b/>
                <w:sz w:val="26"/>
                <w:szCs w:val="26"/>
              </w:rPr>
            </w:pPr>
            <w:r>
              <w:rPr>
                <w:b/>
                <w:sz w:val="26"/>
                <w:szCs w:val="26"/>
              </w:rPr>
              <w:t>Câu 11</w:t>
            </w:r>
          </w:p>
        </w:tc>
        <w:tc>
          <w:tcPr>
            <w:tcW w:w="6228" w:type="dxa"/>
          </w:tcPr>
          <w:p w14:paraId="77529E97" w14:textId="77777777" w:rsidR="00446A53" w:rsidRDefault="00446A53" w:rsidP="00A001AE">
            <w:pPr>
              <w:rPr>
                <w:sz w:val="26"/>
                <w:szCs w:val="26"/>
              </w:rPr>
            </w:pPr>
            <w:r>
              <w:rPr>
                <w:sz w:val="26"/>
                <w:szCs w:val="26"/>
              </w:rPr>
              <w:t>a. Sắt dẫn điện, Carbon không dẫn điện</w:t>
            </w:r>
          </w:p>
          <w:p w14:paraId="379B07E2" w14:textId="77777777" w:rsidR="00446A53" w:rsidRDefault="00446A53" w:rsidP="00A001AE">
            <w:pPr>
              <w:rPr>
                <w:sz w:val="26"/>
                <w:szCs w:val="26"/>
              </w:rPr>
            </w:pPr>
            <w:r>
              <w:rPr>
                <w:sz w:val="26"/>
                <w:szCs w:val="26"/>
              </w:rPr>
              <w:t>b. Sắt tác dụng với oxygen tạo ra oxide base</w:t>
            </w:r>
          </w:p>
          <w:p w14:paraId="518A3AD9" w14:textId="77777777" w:rsidR="00446A53" w:rsidRDefault="00446A53" w:rsidP="00A001AE">
            <w:pPr>
              <w:spacing w:before="240"/>
              <w:rPr>
                <w:sz w:val="26"/>
                <w:szCs w:val="26"/>
              </w:rPr>
            </w:pPr>
            <w:r>
              <w:rPr>
                <w:sz w:val="26"/>
                <w:szCs w:val="26"/>
              </w:rPr>
              <w:t>3Fe + 2O</w:t>
            </w:r>
            <w:r>
              <w:rPr>
                <w:sz w:val="26"/>
                <w:szCs w:val="26"/>
                <w:vertAlign w:val="subscript"/>
              </w:rPr>
              <w:t>2</w:t>
            </w:r>
            <w:r>
              <w:rPr>
                <w:sz w:val="26"/>
                <w:szCs w:val="26"/>
              </w:rPr>
              <w:t xml:space="preserve">             </w:t>
            </w:r>
            <w:r>
              <w:rPr>
                <w:noProof/>
                <w:sz w:val="26"/>
                <w:szCs w:val="26"/>
              </w:rPr>
              <w:drawing>
                <wp:inline distT="114300" distB="114300" distL="114300" distR="114300" wp14:anchorId="7F8CFEE6" wp14:editId="5F1BB032">
                  <wp:extent cx="266700" cy="368300"/>
                  <wp:effectExtent l="0" t="0" r="0" b="0"/>
                  <wp:docPr id="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266700" cy="368300"/>
                          </a:xfrm>
                          <a:prstGeom prst="rect">
                            <a:avLst/>
                          </a:prstGeom>
                          <a:ln/>
                        </pic:spPr>
                      </pic:pic>
                    </a:graphicData>
                  </a:graphic>
                </wp:inline>
              </w:drawing>
            </w:r>
            <w:r>
              <w:rPr>
                <w:sz w:val="26"/>
                <w:szCs w:val="26"/>
              </w:rPr>
              <w:t xml:space="preserve">   Fe</w:t>
            </w:r>
            <w:r>
              <w:rPr>
                <w:sz w:val="26"/>
                <w:szCs w:val="26"/>
                <w:vertAlign w:val="subscript"/>
              </w:rPr>
              <w:t>3</w:t>
            </w:r>
            <w:r>
              <w:rPr>
                <w:sz w:val="26"/>
                <w:szCs w:val="26"/>
              </w:rPr>
              <w:t>O</w:t>
            </w:r>
            <w:r>
              <w:rPr>
                <w:sz w:val="26"/>
                <w:szCs w:val="26"/>
                <w:vertAlign w:val="subscript"/>
              </w:rPr>
              <w:t>4</w:t>
            </w:r>
          </w:p>
          <w:p w14:paraId="3F007731" w14:textId="77777777" w:rsidR="00446A53" w:rsidRDefault="00446A53" w:rsidP="00A001AE">
            <w:pPr>
              <w:rPr>
                <w:sz w:val="26"/>
                <w:szCs w:val="26"/>
              </w:rPr>
            </w:pPr>
            <w:r>
              <w:rPr>
                <w:sz w:val="26"/>
                <w:szCs w:val="26"/>
              </w:rPr>
              <w:t>Carbon tác dụng với oxygen tạo ra oxide acid</w:t>
            </w:r>
          </w:p>
          <w:p w14:paraId="0FE95CE8" w14:textId="77777777" w:rsidR="00446A53" w:rsidRDefault="00446A53" w:rsidP="00A001AE">
            <w:pPr>
              <w:spacing w:before="240"/>
              <w:rPr>
                <w:sz w:val="26"/>
                <w:szCs w:val="26"/>
                <w:vertAlign w:val="subscript"/>
              </w:rPr>
            </w:pPr>
            <w:r>
              <w:rPr>
                <w:sz w:val="26"/>
                <w:szCs w:val="26"/>
              </w:rPr>
              <w:t>C + O</w:t>
            </w:r>
            <w:r>
              <w:rPr>
                <w:sz w:val="26"/>
                <w:szCs w:val="26"/>
                <w:vertAlign w:val="subscript"/>
              </w:rPr>
              <w:t>2</w:t>
            </w:r>
            <w:r>
              <w:rPr>
                <w:sz w:val="26"/>
                <w:szCs w:val="26"/>
              </w:rPr>
              <w:t xml:space="preserve">             </w:t>
            </w:r>
            <w:r>
              <w:rPr>
                <w:noProof/>
                <w:sz w:val="26"/>
                <w:szCs w:val="26"/>
              </w:rPr>
              <w:drawing>
                <wp:inline distT="114300" distB="114300" distL="114300" distR="114300" wp14:anchorId="444344B5" wp14:editId="63AFA5B9">
                  <wp:extent cx="266700" cy="368300"/>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66700" cy="368300"/>
                          </a:xfrm>
                          <a:prstGeom prst="rect">
                            <a:avLst/>
                          </a:prstGeom>
                          <a:ln/>
                        </pic:spPr>
                      </pic:pic>
                    </a:graphicData>
                  </a:graphic>
                </wp:inline>
              </w:drawing>
            </w:r>
            <w:r>
              <w:rPr>
                <w:sz w:val="26"/>
                <w:szCs w:val="26"/>
              </w:rPr>
              <w:t xml:space="preserve">   CO</w:t>
            </w:r>
            <w:r>
              <w:rPr>
                <w:sz w:val="26"/>
                <w:szCs w:val="26"/>
                <w:vertAlign w:val="subscript"/>
              </w:rPr>
              <w:t>2</w:t>
            </w:r>
          </w:p>
          <w:p w14:paraId="069DFC6A" w14:textId="77777777" w:rsidR="00446A53" w:rsidRDefault="00446A53" w:rsidP="00A001AE">
            <w:pPr>
              <w:rPr>
                <w:sz w:val="26"/>
                <w:szCs w:val="26"/>
              </w:rPr>
            </w:pPr>
          </w:p>
        </w:tc>
        <w:tc>
          <w:tcPr>
            <w:tcW w:w="2776" w:type="dxa"/>
          </w:tcPr>
          <w:p w14:paraId="75E91099" w14:textId="77777777" w:rsidR="00446A53" w:rsidRDefault="00446A53" w:rsidP="00A001AE">
            <w:pPr>
              <w:ind w:right="48"/>
              <w:rPr>
                <w:sz w:val="26"/>
                <w:szCs w:val="26"/>
              </w:rPr>
            </w:pPr>
            <w:r>
              <w:rPr>
                <w:sz w:val="26"/>
                <w:szCs w:val="26"/>
              </w:rPr>
              <w:t>0,5 điểm</w:t>
            </w:r>
          </w:p>
          <w:p w14:paraId="092EB03A" w14:textId="77777777" w:rsidR="00446A53" w:rsidRDefault="00446A53" w:rsidP="00A001AE">
            <w:pPr>
              <w:ind w:right="48"/>
              <w:rPr>
                <w:sz w:val="26"/>
                <w:szCs w:val="26"/>
              </w:rPr>
            </w:pPr>
          </w:p>
          <w:p w14:paraId="5F2B513F" w14:textId="77777777" w:rsidR="00446A53" w:rsidRDefault="00446A53" w:rsidP="00A001AE">
            <w:pPr>
              <w:ind w:right="48"/>
              <w:rPr>
                <w:sz w:val="26"/>
                <w:szCs w:val="26"/>
              </w:rPr>
            </w:pPr>
            <w:r>
              <w:rPr>
                <w:sz w:val="26"/>
                <w:szCs w:val="26"/>
              </w:rPr>
              <w:t>0,25 điểm</w:t>
            </w:r>
          </w:p>
          <w:p w14:paraId="1BD8D639" w14:textId="77777777" w:rsidR="00446A53" w:rsidRDefault="00446A53" w:rsidP="00A001AE">
            <w:pPr>
              <w:ind w:right="48"/>
              <w:rPr>
                <w:sz w:val="26"/>
                <w:szCs w:val="26"/>
              </w:rPr>
            </w:pPr>
          </w:p>
          <w:p w14:paraId="689F179B" w14:textId="77777777" w:rsidR="00446A53" w:rsidRDefault="00446A53" w:rsidP="00A001AE">
            <w:pPr>
              <w:ind w:right="48"/>
              <w:rPr>
                <w:sz w:val="26"/>
                <w:szCs w:val="26"/>
              </w:rPr>
            </w:pPr>
          </w:p>
          <w:p w14:paraId="3A59796A" w14:textId="77777777" w:rsidR="00446A53" w:rsidRDefault="00446A53" w:rsidP="00A001AE">
            <w:pPr>
              <w:ind w:right="48"/>
              <w:rPr>
                <w:sz w:val="26"/>
                <w:szCs w:val="26"/>
              </w:rPr>
            </w:pPr>
          </w:p>
          <w:p w14:paraId="1593A4C3" w14:textId="77777777" w:rsidR="00446A53" w:rsidRDefault="00446A53" w:rsidP="00A001AE">
            <w:pPr>
              <w:ind w:right="48"/>
              <w:rPr>
                <w:sz w:val="26"/>
                <w:szCs w:val="26"/>
              </w:rPr>
            </w:pPr>
            <w:r>
              <w:rPr>
                <w:sz w:val="26"/>
                <w:szCs w:val="26"/>
              </w:rPr>
              <w:t>0,25 điểm</w:t>
            </w:r>
          </w:p>
          <w:p w14:paraId="5C248ABB" w14:textId="77777777" w:rsidR="00446A53" w:rsidRDefault="00446A53" w:rsidP="00A001AE">
            <w:pPr>
              <w:ind w:right="48"/>
              <w:rPr>
                <w:sz w:val="26"/>
                <w:szCs w:val="26"/>
              </w:rPr>
            </w:pPr>
          </w:p>
        </w:tc>
      </w:tr>
      <w:tr w:rsidR="00446A53" w14:paraId="7F72F1C1" w14:textId="77777777" w:rsidTr="00A001AE">
        <w:trPr>
          <w:trHeight w:val="984"/>
        </w:trPr>
        <w:tc>
          <w:tcPr>
            <w:tcW w:w="1770" w:type="dxa"/>
            <w:vMerge w:val="restart"/>
          </w:tcPr>
          <w:p w14:paraId="52E39846" w14:textId="77777777" w:rsidR="00446A53" w:rsidRDefault="00446A53" w:rsidP="00A001AE">
            <w:pPr>
              <w:rPr>
                <w:b/>
                <w:sz w:val="26"/>
                <w:szCs w:val="26"/>
              </w:rPr>
            </w:pPr>
            <w:r>
              <w:rPr>
                <w:b/>
                <w:sz w:val="26"/>
                <w:szCs w:val="26"/>
              </w:rPr>
              <w:t>Câu 12</w:t>
            </w:r>
          </w:p>
        </w:tc>
        <w:tc>
          <w:tcPr>
            <w:tcW w:w="6228" w:type="dxa"/>
            <w:vMerge w:val="restart"/>
          </w:tcPr>
          <w:p w14:paraId="0055915F" w14:textId="77777777" w:rsidR="00446A53" w:rsidRDefault="00446A53" w:rsidP="00A001AE">
            <w:pPr>
              <w:spacing w:before="240"/>
              <w:rPr>
                <w:sz w:val="26"/>
                <w:szCs w:val="26"/>
              </w:rPr>
            </w:pPr>
            <w:r>
              <w:rPr>
                <w:sz w:val="26"/>
                <w:szCs w:val="26"/>
              </w:rPr>
              <w:t>Khối lượng FeCO</w:t>
            </w:r>
            <w:r>
              <w:rPr>
                <w:sz w:val="26"/>
                <w:szCs w:val="26"/>
                <w:vertAlign w:val="subscript"/>
              </w:rPr>
              <w:t>3</w:t>
            </w:r>
            <w:r>
              <w:rPr>
                <w:sz w:val="26"/>
                <w:szCs w:val="26"/>
              </w:rPr>
              <w:t xml:space="preserve"> có trong quặng:</w:t>
            </w:r>
          </w:p>
          <w:p w14:paraId="6DB6A394" w14:textId="77777777" w:rsidR="00446A53" w:rsidRDefault="00446A53" w:rsidP="00A001AE">
            <w:pPr>
              <w:spacing w:before="240"/>
              <w:rPr>
                <w:sz w:val="26"/>
                <w:szCs w:val="26"/>
              </w:rPr>
            </w:pPr>
            <w:r>
              <w:rPr>
                <w:sz w:val="26"/>
                <w:szCs w:val="26"/>
              </w:rPr>
              <w:lastRenderedPageBreak/>
              <w:t>1 tấn = 1000kg</w:t>
            </w:r>
          </w:p>
          <w:p w14:paraId="12AE5C35" w14:textId="77777777" w:rsidR="00446A53" w:rsidRDefault="00446A53" w:rsidP="00A001AE">
            <w:pPr>
              <w:spacing w:before="240"/>
              <w:rPr>
                <w:sz w:val="26"/>
                <w:szCs w:val="26"/>
              </w:rPr>
            </w:pPr>
            <w:r>
              <w:rPr>
                <w:noProof/>
                <w:sz w:val="26"/>
                <w:szCs w:val="26"/>
              </w:rPr>
              <w:drawing>
                <wp:inline distT="114300" distB="114300" distL="114300" distR="114300" wp14:anchorId="64759F78" wp14:editId="5070DEF7">
                  <wp:extent cx="1130300" cy="406400"/>
                  <wp:effectExtent l="0" t="0" r="0" b="0"/>
                  <wp:docPr id="3" name="image6.png" descr="A black background with numbers and symbols&#10;&#10;AI-generated content may be incorrect."/>
                  <wp:cNvGraphicFramePr/>
                  <a:graphic xmlns:a="http://schemas.openxmlformats.org/drawingml/2006/main">
                    <a:graphicData uri="http://schemas.openxmlformats.org/drawingml/2006/picture">
                      <pic:pic xmlns:pic="http://schemas.openxmlformats.org/drawingml/2006/picture">
                        <pic:nvPicPr>
                          <pic:cNvPr id="3" name="image6.png" descr="A black background with numbers and symbols&#10;&#10;AI-generated content may be incorrect."/>
                          <pic:cNvPicPr preferRelativeResize="0"/>
                        </pic:nvPicPr>
                        <pic:blipFill>
                          <a:blip r:embed="rId13"/>
                          <a:srcRect/>
                          <a:stretch>
                            <a:fillRect/>
                          </a:stretch>
                        </pic:blipFill>
                        <pic:spPr>
                          <a:xfrm>
                            <a:off x="0" y="0"/>
                            <a:ext cx="1130300" cy="406400"/>
                          </a:xfrm>
                          <a:prstGeom prst="rect">
                            <a:avLst/>
                          </a:prstGeom>
                          <a:ln/>
                        </pic:spPr>
                      </pic:pic>
                    </a:graphicData>
                  </a:graphic>
                </wp:inline>
              </w:drawing>
            </w:r>
          </w:p>
          <w:p w14:paraId="46140D48" w14:textId="77777777" w:rsidR="00446A53" w:rsidRDefault="00446A53" w:rsidP="00A001AE">
            <w:pPr>
              <w:spacing w:before="240"/>
              <w:rPr>
                <w:sz w:val="26"/>
                <w:szCs w:val="26"/>
              </w:rPr>
            </w:pPr>
            <w:r>
              <w:rPr>
                <w:sz w:val="26"/>
                <w:szCs w:val="26"/>
              </w:rPr>
              <w:t>Trong 116 kg FeCO</w:t>
            </w:r>
            <w:r>
              <w:rPr>
                <w:sz w:val="26"/>
                <w:szCs w:val="26"/>
                <w:vertAlign w:val="subscript"/>
              </w:rPr>
              <w:t>3</w:t>
            </w:r>
            <w:r>
              <w:rPr>
                <w:sz w:val="26"/>
                <w:szCs w:val="26"/>
              </w:rPr>
              <w:t xml:space="preserve"> có 56 kg Fe.</w:t>
            </w:r>
          </w:p>
          <w:p w14:paraId="0A4E6D8F" w14:textId="77777777" w:rsidR="00446A53" w:rsidRDefault="00446A53" w:rsidP="00A001AE">
            <w:pPr>
              <w:spacing w:before="240"/>
              <w:rPr>
                <w:sz w:val="26"/>
                <w:szCs w:val="26"/>
              </w:rPr>
            </w:pPr>
            <w:r>
              <w:rPr>
                <w:sz w:val="26"/>
                <w:szCs w:val="26"/>
              </w:rPr>
              <w:t>Vậy 800 kg FeCO</w:t>
            </w:r>
            <w:r>
              <w:rPr>
                <w:sz w:val="26"/>
                <w:szCs w:val="26"/>
                <w:vertAlign w:val="subscript"/>
              </w:rPr>
              <w:t>3</w:t>
            </w:r>
            <w:r>
              <w:rPr>
                <w:sz w:val="26"/>
                <w:szCs w:val="26"/>
              </w:rPr>
              <w:t xml:space="preserve"> có    x   kg Fe.</w:t>
            </w:r>
          </w:p>
          <w:p w14:paraId="7DCDB7B9" w14:textId="77777777" w:rsidR="00446A53" w:rsidRDefault="00446A53" w:rsidP="00A001AE">
            <w:pPr>
              <w:spacing w:before="240"/>
              <w:rPr>
                <w:sz w:val="26"/>
                <w:szCs w:val="26"/>
              </w:rPr>
            </w:pPr>
            <w:r>
              <w:rPr>
                <w:noProof/>
                <w:sz w:val="26"/>
                <w:szCs w:val="26"/>
              </w:rPr>
              <w:drawing>
                <wp:inline distT="114300" distB="114300" distL="114300" distR="114300" wp14:anchorId="62357A47" wp14:editId="7517E5C7">
                  <wp:extent cx="1549400" cy="406400"/>
                  <wp:effectExtent l="0" t="0" r="0" b="0"/>
                  <wp:docPr id="1" name="image8.png" descr="A number on a black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 name="image8.png" descr="A number on a black background&#10;&#10;AI-generated content may be incorrect."/>
                          <pic:cNvPicPr preferRelativeResize="0"/>
                        </pic:nvPicPr>
                        <pic:blipFill>
                          <a:blip r:embed="rId14"/>
                          <a:srcRect/>
                          <a:stretch>
                            <a:fillRect/>
                          </a:stretch>
                        </pic:blipFill>
                        <pic:spPr>
                          <a:xfrm>
                            <a:off x="0" y="0"/>
                            <a:ext cx="1549400" cy="406400"/>
                          </a:xfrm>
                          <a:prstGeom prst="rect">
                            <a:avLst/>
                          </a:prstGeom>
                          <a:ln/>
                        </pic:spPr>
                      </pic:pic>
                    </a:graphicData>
                  </a:graphic>
                </wp:inline>
              </w:drawing>
            </w:r>
          </w:p>
          <w:p w14:paraId="580E3DED" w14:textId="77777777" w:rsidR="00446A53" w:rsidRDefault="00446A53" w:rsidP="00A001AE">
            <w:pPr>
              <w:spacing w:before="240"/>
              <w:rPr>
                <w:sz w:val="26"/>
                <w:szCs w:val="26"/>
              </w:rPr>
            </w:pPr>
            <w:r>
              <w:rPr>
                <w:sz w:val="26"/>
                <w:szCs w:val="26"/>
              </w:rPr>
              <w:t>Khối lượng gang tính theo lí thuyết thu được:</w:t>
            </w:r>
          </w:p>
          <w:p w14:paraId="356A818B" w14:textId="77777777" w:rsidR="00446A53" w:rsidRDefault="00446A53" w:rsidP="00A001AE">
            <w:pPr>
              <w:spacing w:before="240"/>
              <w:rPr>
                <w:sz w:val="26"/>
                <w:szCs w:val="26"/>
              </w:rPr>
            </w:pPr>
            <w:r>
              <w:rPr>
                <w:noProof/>
                <w:sz w:val="26"/>
                <w:szCs w:val="26"/>
              </w:rPr>
              <w:drawing>
                <wp:inline distT="114300" distB="114300" distL="114300" distR="114300" wp14:anchorId="0DD9D98D" wp14:editId="30D6E932">
                  <wp:extent cx="1701800" cy="406400"/>
                  <wp:effectExtent l="0" t="0" r="0" b="0"/>
                  <wp:docPr id="8" name="image7.png" descr="A number on a black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8" name="image7.png" descr="A number on a black background&#10;&#10;AI-generated content may be incorrect."/>
                          <pic:cNvPicPr preferRelativeResize="0"/>
                        </pic:nvPicPr>
                        <pic:blipFill>
                          <a:blip r:embed="rId15"/>
                          <a:srcRect/>
                          <a:stretch>
                            <a:fillRect/>
                          </a:stretch>
                        </pic:blipFill>
                        <pic:spPr>
                          <a:xfrm>
                            <a:off x="0" y="0"/>
                            <a:ext cx="1701800" cy="406400"/>
                          </a:xfrm>
                          <a:prstGeom prst="rect">
                            <a:avLst/>
                          </a:prstGeom>
                          <a:ln/>
                        </pic:spPr>
                      </pic:pic>
                    </a:graphicData>
                  </a:graphic>
                </wp:inline>
              </w:drawing>
            </w:r>
          </w:p>
          <w:p w14:paraId="51F8802C" w14:textId="77777777" w:rsidR="00446A53" w:rsidRDefault="00446A53" w:rsidP="00A001AE">
            <w:pPr>
              <w:spacing w:before="240"/>
              <w:rPr>
                <w:sz w:val="26"/>
                <w:szCs w:val="26"/>
              </w:rPr>
            </w:pPr>
            <w:r>
              <w:rPr>
                <w:sz w:val="26"/>
                <w:szCs w:val="26"/>
              </w:rPr>
              <w:t>Hiệu suất của quá trình phản ứng</w:t>
            </w:r>
          </w:p>
          <w:p w14:paraId="4559E72F" w14:textId="77777777" w:rsidR="00446A53" w:rsidRDefault="00446A53" w:rsidP="00A001AE">
            <w:pPr>
              <w:spacing w:before="240"/>
              <w:rPr>
                <w:sz w:val="26"/>
                <w:szCs w:val="26"/>
              </w:rPr>
            </w:pPr>
            <w:r>
              <w:rPr>
                <w:noProof/>
                <w:sz w:val="26"/>
                <w:szCs w:val="26"/>
              </w:rPr>
              <w:drawing>
                <wp:inline distT="114300" distB="114300" distL="114300" distR="114300" wp14:anchorId="187D65F4" wp14:editId="3FBCFE34">
                  <wp:extent cx="1816100" cy="419100"/>
                  <wp:effectExtent l="0" t="0" r="0" b="0"/>
                  <wp:docPr id="9" name="image10.png" descr="A black background with numbers&#10;&#10;AI-generated content may be incorrect."/>
                  <wp:cNvGraphicFramePr/>
                  <a:graphic xmlns:a="http://schemas.openxmlformats.org/drawingml/2006/main">
                    <a:graphicData uri="http://schemas.openxmlformats.org/drawingml/2006/picture">
                      <pic:pic xmlns:pic="http://schemas.openxmlformats.org/drawingml/2006/picture">
                        <pic:nvPicPr>
                          <pic:cNvPr id="9" name="image10.png" descr="A black background with numbers&#10;&#10;AI-generated content may be incorrect."/>
                          <pic:cNvPicPr preferRelativeResize="0"/>
                        </pic:nvPicPr>
                        <pic:blipFill>
                          <a:blip r:embed="rId16"/>
                          <a:srcRect/>
                          <a:stretch>
                            <a:fillRect/>
                          </a:stretch>
                        </pic:blipFill>
                        <pic:spPr>
                          <a:xfrm>
                            <a:off x="0" y="0"/>
                            <a:ext cx="1816100" cy="419100"/>
                          </a:xfrm>
                          <a:prstGeom prst="rect">
                            <a:avLst/>
                          </a:prstGeom>
                          <a:ln/>
                        </pic:spPr>
                      </pic:pic>
                    </a:graphicData>
                  </a:graphic>
                </wp:inline>
              </w:drawing>
            </w:r>
          </w:p>
          <w:p w14:paraId="2506CFB1" w14:textId="77777777" w:rsidR="00446A53" w:rsidRDefault="00446A53" w:rsidP="00A001AE">
            <w:pPr>
              <w:rPr>
                <w:sz w:val="26"/>
                <w:szCs w:val="26"/>
              </w:rPr>
            </w:pPr>
          </w:p>
        </w:tc>
        <w:tc>
          <w:tcPr>
            <w:tcW w:w="2776" w:type="dxa"/>
            <w:vMerge w:val="restart"/>
          </w:tcPr>
          <w:p w14:paraId="115A7612" w14:textId="77777777" w:rsidR="00446A53" w:rsidRDefault="00446A53" w:rsidP="00A001AE">
            <w:pPr>
              <w:jc w:val="center"/>
              <w:rPr>
                <w:sz w:val="26"/>
                <w:szCs w:val="26"/>
              </w:rPr>
            </w:pPr>
          </w:p>
          <w:p w14:paraId="56704FED" w14:textId="77777777" w:rsidR="00446A53" w:rsidRDefault="00446A53" w:rsidP="00A001AE">
            <w:pPr>
              <w:ind w:right="48"/>
              <w:rPr>
                <w:sz w:val="26"/>
                <w:szCs w:val="26"/>
              </w:rPr>
            </w:pPr>
          </w:p>
          <w:p w14:paraId="2DB72A90" w14:textId="77777777" w:rsidR="00446A53" w:rsidRDefault="00446A53" w:rsidP="00A001AE">
            <w:pPr>
              <w:ind w:right="48"/>
              <w:rPr>
                <w:sz w:val="26"/>
                <w:szCs w:val="26"/>
              </w:rPr>
            </w:pPr>
          </w:p>
          <w:p w14:paraId="66E8ACA1" w14:textId="77777777" w:rsidR="00446A53" w:rsidRDefault="00446A53" w:rsidP="00A001AE">
            <w:pPr>
              <w:ind w:right="48"/>
              <w:rPr>
                <w:sz w:val="26"/>
                <w:szCs w:val="26"/>
              </w:rPr>
            </w:pPr>
          </w:p>
          <w:p w14:paraId="07337FEC" w14:textId="77777777" w:rsidR="00446A53" w:rsidRDefault="00446A53" w:rsidP="00A001AE">
            <w:pPr>
              <w:ind w:right="48"/>
              <w:rPr>
                <w:sz w:val="26"/>
                <w:szCs w:val="26"/>
              </w:rPr>
            </w:pPr>
          </w:p>
          <w:p w14:paraId="5DBF35A2" w14:textId="77777777" w:rsidR="00446A53" w:rsidRDefault="00446A53" w:rsidP="00A001AE">
            <w:pPr>
              <w:ind w:right="48"/>
              <w:rPr>
                <w:sz w:val="26"/>
                <w:szCs w:val="26"/>
              </w:rPr>
            </w:pPr>
            <w:r>
              <w:rPr>
                <w:sz w:val="26"/>
                <w:szCs w:val="26"/>
              </w:rPr>
              <w:t>0,25 điểm</w:t>
            </w:r>
          </w:p>
          <w:p w14:paraId="0B796AD6" w14:textId="77777777" w:rsidR="00446A53" w:rsidRDefault="00446A53" w:rsidP="00A001AE">
            <w:pPr>
              <w:ind w:right="48"/>
              <w:rPr>
                <w:sz w:val="26"/>
                <w:szCs w:val="26"/>
              </w:rPr>
            </w:pPr>
          </w:p>
          <w:p w14:paraId="4C044532" w14:textId="77777777" w:rsidR="00446A53" w:rsidRDefault="00446A53" w:rsidP="00A001AE">
            <w:pPr>
              <w:ind w:right="48"/>
              <w:rPr>
                <w:sz w:val="26"/>
                <w:szCs w:val="26"/>
              </w:rPr>
            </w:pPr>
          </w:p>
          <w:p w14:paraId="5ADF6482" w14:textId="77777777" w:rsidR="00446A53" w:rsidRDefault="00446A53" w:rsidP="00A001AE">
            <w:pPr>
              <w:ind w:right="48"/>
              <w:rPr>
                <w:sz w:val="26"/>
                <w:szCs w:val="26"/>
              </w:rPr>
            </w:pPr>
          </w:p>
          <w:p w14:paraId="471FA4CB" w14:textId="77777777" w:rsidR="00446A53" w:rsidRDefault="00446A53" w:rsidP="00A001AE">
            <w:pPr>
              <w:ind w:right="48"/>
              <w:rPr>
                <w:sz w:val="26"/>
                <w:szCs w:val="26"/>
              </w:rPr>
            </w:pPr>
          </w:p>
          <w:p w14:paraId="2401EA39" w14:textId="77777777" w:rsidR="00446A53" w:rsidRDefault="00446A53" w:rsidP="00A001AE">
            <w:pPr>
              <w:ind w:right="48"/>
              <w:rPr>
                <w:sz w:val="26"/>
                <w:szCs w:val="26"/>
              </w:rPr>
            </w:pPr>
          </w:p>
          <w:p w14:paraId="78834473" w14:textId="77777777" w:rsidR="00446A53" w:rsidRDefault="00446A53" w:rsidP="00A001AE">
            <w:pPr>
              <w:ind w:right="48"/>
              <w:rPr>
                <w:sz w:val="26"/>
                <w:szCs w:val="26"/>
              </w:rPr>
            </w:pPr>
          </w:p>
          <w:p w14:paraId="5EE5F55F" w14:textId="77777777" w:rsidR="00446A53" w:rsidRDefault="00446A53" w:rsidP="00A001AE">
            <w:pPr>
              <w:ind w:right="48"/>
              <w:rPr>
                <w:sz w:val="26"/>
                <w:szCs w:val="26"/>
              </w:rPr>
            </w:pPr>
            <w:r>
              <w:rPr>
                <w:sz w:val="26"/>
                <w:szCs w:val="26"/>
              </w:rPr>
              <w:t>0,25 điểm</w:t>
            </w:r>
          </w:p>
          <w:p w14:paraId="3703389F" w14:textId="77777777" w:rsidR="00446A53" w:rsidRDefault="00446A53" w:rsidP="00A001AE">
            <w:pPr>
              <w:ind w:right="48"/>
              <w:rPr>
                <w:sz w:val="26"/>
                <w:szCs w:val="26"/>
              </w:rPr>
            </w:pPr>
          </w:p>
          <w:p w14:paraId="119FEFF3" w14:textId="77777777" w:rsidR="00446A53" w:rsidRDefault="00446A53" w:rsidP="00A001AE">
            <w:pPr>
              <w:ind w:right="48"/>
              <w:rPr>
                <w:sz w:val="26"/>
                <w:szCs w:val="26"/>
              </w:rPr>
            </w:pPr>
          </w:p>
          <w:p w14:paraId="3FC4FBFE" w14:textId="77777777" w:rsidR="00446A53" w:rsidRDefault="00446A53" w:rsidP="00A001AE">
            <w:pPr>
              <w:ind w:right="48"/>
              <w:rPr>
                <w:sz w:val="26"/>
                <w:szCs w:val="26"/>
              </w:rPr>
            </w:pPr>
          </w:p>
          <w:p w14:paraId="03041A64" w14:textId="77777777" w:rsidR="00446A53" w:rsidRDefault="00446A53" w:rsidP="00A001AE">
            <w:pPr>
              <w:ind w:right="48"/>
              <w:rPr>
                <w:sz w:val="26"/>
                <w:szCs w:val="26"/>
              </w:rPr>
            </w:pPr>
          </w:p>
          <w:p w14:paraId="4F751D02" w14:textId="77777777" w:rsidR="00446A53" w:rsidRDefault="00446A53" w:rsidP="00A001AE">
            <w:pPr>
              <w:ind w:right="48"/>
              <w:rPr>
                <w:sz w:val="26"/>
                <w:szCs w:val="26"/>
              </w:rPr>
            </w:pPr>
            <w:r>
              <w:rPr>
                <w:sz w:val="26"/>
                <w:szCs w:val="26"/>
              </w:rPr>
              <w:t>0,25 điểm</w:t>
            </w:r>
          </w:p>
          <w:p w14:paraId="5AE6B5C9" w14:textId="77777777" w:rsidR="00446A53" w:rsidRDefault="00446A53" w:rsidP="00A001AE">
            <w:pPr>
              <w:ind w:right="48"/>
              <w:rPr>
                <w:sz w:val="26"/>
                <w:szCs w:val="26"/>
              </w:rPr>
            </w:pPr>
          </w:p>
          <w:p w14:paraId="5FD8CB9D" w14:textId="77777777" w:rsidR="00446A53" w:rsidRDefault="00446A53" w:rsidP="00A001AE">
            <w:pPr>
              <w:ind w:right="48"/>
              <w:rPr>
                <w:sz w:val="26"/>
                <w:szCs w:val="26"/>
              </w:rPr>
            </w:pPr>
          </w:p>
          <w:p w14:paraId="1B083FF2" w14:textId="77777777" w:rsidR="00446A53" w:rsidRDefault="00446A53" w:rsidP="00A001AE">
            <w:pPr>
              <w:ind w:right="48"/>
              <w:rPr>
                <w:sz w:val="26"/>
                <w:szCs w:val="26"/>
              </w:rPr>
            </w:pPr>
          </w:p>
          <w:p w14:paraId="2689EEB2" w14:textId="77777777" w:rsidR="00446A53" w:rsidRDefault="00446A53" w:rsidP="00A001AE">
            <w:pPr>
              <w:ind w:right="48"/>
              <w:rPr>
                <w:sz w:val="26"/>
                <w:szCs w:val="26"/>
              </w:rPr>
            </w:pPr>
          </w:p>
          <w:p w14:paraId="1496FCF5" w14:textId="77777777" w:rsidR="00446A53" w:rsidRDefault="00446A53" w:rsidP="00A001AE">
            <w:pPr>
              <w:ind w:right="48"/>
              <w:rPr>
                <w:sz w:val="26"/>
                <w:szCs w:val="26"/>
              </w:rPr>
            </w:pPr>
            <w:r>
              <w:rPr>
                <w:sz w:val="26"/>
                <w:szCs w:val="26"/>
              </w:rPr>
              <w:t>0,25 điểm</w:t>
            </w:r>
          </w:p>
        </w:tc>
      </w:tr>
      <w:tr w:rsidR="00446A53" w14:paraId="4FEF4FB4" w14:textId="77777777" w:rsidTr="00A001AE">
        <w:trPr>
          <w:trHeight w:val="984"/>
        </w:trPr>
        <w:tc>
          <w:tcPr>
            <w:tcW w:w="1770" w:type="dxa"/>
            <w:vMerge/>
          </w:tcPr>
          <w:p w14:paraId="77B18680" w14:textId="77777777" w:rsidR="00446A53" w:rsidRDefault="00446A53" w:rsidP="00A001AE">
            <w:pPr>
              <w:widowControl w:val="0"/>
              <w:pBdr>
                <w:top w:val="nil"/>
                <w:left w:val="nil"/>
                <w:bottom w:val="nil"/>
                <w:right w:val="nil"/>
                <w:between w:val="nil"/>
              </w:pBdr>
              <w:rPr>
                <w:sz w:val="26"/>
                <w:szCs w:val="26"/>
              </w:rPr>
            </w:pPr>
          </w:p>
        </w:tc>
        <w:tc>
          <w:tcPr>
            <w:tcW w:w="6228" w:type="dxa"/>
            <w:vMerge/>
          </w:tcPr>
          <w:p w14:paraId="7081D369" w14:textId="77777777" w:rsidR="00446A53" w:rsidRDefault="00446A53" w:rsidP="00A001AE">
            <w:pPr>
              <w:rPr>
                <w:sz w:val="26"/>
                <w:szCs w:val="26"/>
              </w:rPr>
            </w:pPr>
          </w:p>
        </w:tc>
        <w:tc>
          <w:tcPr>
            <w:tcW w:w="2776" w:type="dxa"/>
            <w:vMerge/>
          </w:tcPr>
          <w:p w14:paraId="3F98472D" w14:textId="77777777" w:rsidR="00446A53" w:rsidRDefault="00446A53" w:rsidP="00A001AE">
            <w:pPr>
              <w:jc w:val="center"/>
              <w:rPr>
                <w:sz w:val="26"/>
                <w:szCs w:val="26"/>
              </w:rPr>
            </w:pPr>
          </w:p>
        </w:tc>
      </w:tr>
      <w:tr w:rsidR="00446A53" w14:paraId="192C15F6" w14:textId="77777777" w:rsidTr="00A001AE">
        <w:trPr>
          <w:trHeight w:val="984"/>
        </w:trPr>
        <w:tc>
          <w:tcPr>
            <w:tcW w:w="1770" w:type="dxa"/>
          </w:tcPr>
          <w:p w14:paraId="2AD19BBC" w14:textId="77777777" w:rsidR="00446A53" w:rsidRDefault="00446A53" w:rsidP="00A001AE">
            <w:pPr>
              <w:rPr>
                <w:b/>
                <w:sz w:val="26"/>
                <w:szCs w:val="26"/>
              </w:rPr>
            </w:pPr>
            <w:r>
              <w:rPr>
                <w:b/>
                <w:sz w:val="26"/>
                <w:szCs w:val="26"/>
              </w:rPr>
              <w:t>Câu 13</w:t>
            </w:r>
          </w:p>
        </w:tc>
        <w:tc>
          <w:tcPr>
            <w:tcW w:w="6228" w:type="dxa"/>
          </w:tcPr>
          <w:p w14:paraId="465051FD" w14:textId="77777777" w:rsidR="00446A53" w:rsidRDefault="00446A53" w:rsidP="00A001AE">
            <w:pPr>
              <w:rPr>
                <w:sz w:val="26"/>
                <w:szCs w:val="26"/>
              </w:rPr>
            </w:pPr>
          </w:p>
          <w:p w14:paraId="126636D2" w14:textId="77777777" w:rsidR="00446A53" w:rsidRDefault="00446A53" w:rsidP="00A001AE">
            <w:pPr>
              <w:rPr>
                <w:sz w:val="26"/>
                <w:szCs w:val="26"/>
              </w:rPr>
            </w:pPr>
            <w:r>
              <w:rPr>
                <w:sz w:val="26"/>
                <w:szCs w:val="26"/>
              </w:rPr>
              <w:t>số tế bào con tạo thành 40</w:t>
            </w:r>
          </w:p>
        </w:tc>
        <w:tc>
          <w:tcPr>
            <w:tcW w:w="2776" w:type="dxa"/>
          </w:tcPr>
          <w:p w14:paraId="7651DCF2" w14:textId="77777777" w:rsidR="00446A53" w:rsidRDefault="00446A53" w:rsidP="00A001AE">
            <w:pPr>
              <w:ind w:right="48"/>
              <w:rPr>
                <w:sz w:val="26"/>
                <w:szCs w:val="26"/>
              </w:rPr>
            </w:pPr>
          </w:p>
          <w:p w14:paraId="3D9614C5" w14:textId="77777777" w:rsidR="00446A53" w:rsidRDefault="00446A53" w:rsidP="00A001AE">
            <w:pPr>
              <w:ind w:right="48"/>
              <w:rPr>
                <w:sz w:val="26"/>
                <w:szCs w:val="26"/>
              </w:rPr>
            </w:pPr>
            <w:r>
              <w:rPr>
                <w:sz w:val="26"/>
                <w:szCs w:val="26"/>
              </w:rPr>
              <w:t>1 điểm</w:t>
            </w:r>
          </w:p>
          <w:p w14:paraId="41A78FED" w14:textId="77777777" w:rsidR="00446A53" w:rsidRDefault="00446A53" w:rsidP="00A001AE">
            <w:pPr>
              <w:ind w:right="48"/>
              <w:rPr>
                <w:sz w:val="26"/>
                <w:szCs w:val="26"/>
              </w:rPr>
            </w:pPr>
            <w:r>
              <w:rPr>
                <w:sz w:val="26"/>
                <w:szCs w:val="26"/>
              </w:rPr>
              <w:t xml:space="preserve"> </w:t>
            </w:r>
          </w:p>
          <w:p w14:paraId="54494014" w14:textId="77777777" w:rsidR="00446A53" w:rsidRDefault="00446A53" w:rsidP="00A001AE">
            <w:pPr>
              <w:jc w:val="center"/>
              <w:rPr>
                <w:sz w:val="26"/>
                <w:szCs w:val="26"/>
              </w:rPr>
            </w:pPr>
          </w:p>
        </w:tc>
      </w:tr>
      <w:tr w:rsidR="00446A53" w14:paraId="4D30D71A" w14:textId="77777777" w:rsidTr="00A001AE">
        <w:trPr>
          <w:trHeight w:val="984"/>
        </w:trPr>
        <w:tc>
          <w:tcPr>
            <w:tcW w:w="1770" w:type="dxa"/>
          </w:tcPr>
          <w:p w14:paraId="4B5337E9" w14:textId="77777777" w:rsidR="00446A53" w:rsidRDefault="00446A53" w:rsidP="00A001AE">
            <w:pPr>
              <w:rPr>
                <w:b/>
                <w:sz w:val="26"/>
                <w:szCs w:val="26"/>
              </w:rPr>
            </w:pPr>
            <w:r>
              <w:rPr>
                <w:b/>
                <w:sz w:val="26"/>
                <w:szCs w:val="26"/>
              </w:rPr>
              <w:lastRenderedPageBreak/>
              <w:t>Câu 14</w:t>
            </w:r>
          </w:p>
        </w:tc>
        <w:tc>
          <w:tcPr>
            <w:tcW w:w="6228" w:type="dxa"/>
          </w:tcPr>
          <w:p w14:paraId="5294D2AA" w14:textId="77777777" w:rsidR="00446A53" w:rsidRPr="00AA74F4" w:rsidRDefault="00446A53" w:rsidP="00A001AE">
            <w:pPr>
              <w:rPr>
                <w:rFonts w:eastAsia="Arial"/>
                <w:sz w:val="26"/>
                <w:szCs w:val="26"/>
                <w:shd w:val="clear" w:color="auto" w:fill="D3E3FD"/>
              </w:rPr>
            </w:pPr>
            <w:r w:rsidRPr="00AA74F4">
              <w:rPr>
                <w:rFonts w:eastAsia="Arial"/>
                <w:color w:val="1F1F1F"/>
                <w:sz w:val="26"/>
                <w:szCs w:val="26"/>
                <w:highlight w:val="white"/>
              </w:rPr>
              <w:t>-</w:t>
            </w:r>
            <w:r w:rsidRPr="00AA74F4">
              <w:rPr>
                <w:rFonts w:eastAsia="Arial"/>
                <w:sz w:val="26"/>
                <w:szCs w:val="26"/>
                <w:highlight w:val="white"/>
              </w:rPr>
              <w:t xml:space="preserve">Hôn nhân cận huyết thống ảnh hưởng tiêu cực đến chất lượng dân số, nguồn nhân lực </w:t>
            </w:r>
          </w:p>
          <w:p w14:paraId="3262A89D" w14:textId="77777777" w:rsidR="00446A53" w:rsidRPr="00AA74F4" w:rsidRDefault="00446A53" w:rsidP="00A001AE">
            <w:pPr>
              <w:rPr>
                <w:rFonts w:eastAsia="Arial"/>
                <w:sz w:val="26"/>
                <w:szCs w:val="26"/>
                <w:highlight w:val="white"/>
              </w:rPr>
            </w:pPr>
            <w:r w:rsidRPr="00AA74F4">
              <w:rPr>
                <w:rFonts w:eastAsia="Arial"/>
                <w:sz w:val="26"/>
                <w:szCs w:val="26"/>
                <w:highlight w:val="white"/>
              </w:rPr>
              <w:t xml:space="preserve"> - Làm suy thoái nòi giống</w:t>
            </w:r>
          </w:p>
          <w:p w14:paraId="0DEB553F" w14:textId="77777777" w:rsidR="00446A53" w:rsidRPr="00AA74F4" w:rsidRDefault="00446A53" w:rsidP="00A001AE">
            <w:pPr>
              <w:rPr>
                <w:rFonts w:eastAsia="Arial"/>
                <w:sz w:val="26"/>
                <w:szCs w:val="26"/>
                <w:highlight w:val="white"/>
              </w:rPr>
            </w:pPr>
            <w:r w:rsidRPr="00AA74F4">
              <w:rPr>
                <w:rFonts w:eastAsia="Arial"/>
                <w:sz w:val="26"/>
                <w:szCs w:val="26"/>
                <w:highlight w:val="white"/>
              </w:rPr>
              <w:t xml:space="preserve">- Hôn nhân cận huyết thống tác động xấu đến đạo đức, văn hóa truyền thống, </w:t>
            </w:r>
          </w:p>
          <w:p w14:paraId="18320CEF" w14:textId="77777777" w:rsidR="00446A53" w:rsidRPr="00AA74F4" w:rsidRDefault="00446A53" w:rsidP="00A001AE">
            <w:pPr>
              <w:rPr>
                <w:sz w:val="26"/>
                <w:szCs w:val="26"/>
              </w:rPr>
            </w:pPr>
            <w:r w:rsidRPr="00AA74F4">
              <w:rPr>
                <w:rFonts w:eastAsia="Arial"/>
                <w:sz w:val="26"/>
                <w:szCs w:val="26"/>
                <w:highlight w:val="white"/>
              </w:rPr>
              <w:t>-Hôn nhân cận huyết thống các mối quan hệ dòng tộc, gia đình.</w:t>
            </w:r>
          </w:p>
        </w:tc>
        <w:tc>
          <w:tcPr>
            <w:tcW w:w="2776" w:type="dxa"/>
          </w:tcPr>
          <w:p w14:paraId="5326E565" w14:textId="77777777" w:rsidR="00446A53" w:rsidRPr="00AA74F4" w:rsidRDefault="00446A53" w:rsidP="00A001AE">
            <w:pPr>
              <w:ind w:right="48"/>
              <w:rPr>
                <w:sz w:val="26"/>
                <w:szCs w:val="26"/>
              </w:rPr>
            </w:pPr>
            <w:r w:rsidRPr="00AA74F4">
              <w:rPr>
                <w:sz w:val="26"/>
                <w:szCs w:val="26"/>
              </w:rPr>
              <w:t>0,25 điểm</w:t>
            </w:r>
          </w:p>
          <w:p w14:paraId="163B32DA" w14:textId="77777777" w:rsidR="00446A53" w:rsidRPr="00AA74F4" w:rsidRDefault="00446A53" w:rsidP="00A001AE">
            <w:pPr>
              <w:ind w:right="48"/>
              <w:rPr>
                <w:sz w:val="26"/>
                <w:szCs w:val="26"/>
              </w:rPr>
            </w:pPr>
          </w:p>
          <w:p w14:paraId="781AA2E5" w14:textId="77777777" w:rsidR="00446A53" w:rsidRPr="00AA74F4" w:rsidRDefault="00446A53" w:rsidP="00A001AE">
            <w:pPr>
              <w:ind w:right="48"/>
              <w:rPr>
                <w:sz w:val="26"/>
                <w:szCs w:val="26"/>
              </w:rPr>
            </w:pPr>
            <w:r w:rsidRPr="00AA74F4">
              <w:rPr>
                <w:sz w:val="26"/>
                <w:szCs w:val="26"/>
              </w:rPr>
              <w:t>0,25 điểm</w:t>
            </w:r>
          </w:p>
          <w:p w14:paraId="30E812E5" w14:textId="77777777" w:rsidR="00446A53" w:rsidRPr="00AA74F4" w:rsidRDefault="00446A53" w:rsidP="00A001AE">
            <w:pPr>
              <w:ind w:right="48"/>
              <w:rPr>
                <w:sz w:val="26"/>
                <w:szCs w:val="26"/>
              </w:rPr>
            </w:pPr>
            <w:r w:rsidRPr="00AA74F4">
              <w:rPr>
                <w:sz w:val="26"/>
                <w:szCs w:val="26"/>
              </w:rPr>
              <w:t>0,25 điểm</w:t>
            </w:r>
          </w:p>
          <w:p w14:paraId="52299DA7" w14:textId="77777777" w:rsidR="00446A53" w:rsidRPr="00AA74F4" w:rsidRDefault="00446A53" w:rsidP="00A001AE">
            <w:pPr>
              <w:ind w:right="48"/>
              <w:rPr>
                <w:sz w:val="26"/>
                <w:szCs w:val="26"/>
              </w:rPr>
            </w:pPr>
          </w:p>
          <w:p w14:paraId="2191EDEE" w14:textId="77777777" w:rsidR="00446A53" w:rsidRPr="00AA74F4" w:rsidRDefault="00446A53" w:rsidP="00A001AE">
            <w:pPr>
              <w:ind w:right="48"/>
              <w:rPr>
                <w:sz w:val="26"/>
                <w:szCs w:val="26"/>
              </w:rPr>
            </w:pPr>
            <w:r w:rsidRPr="00AA74F4">
              <w:rPr>
                <w:sz w:val="26"/>
                <w:szCs w:val="26"/>
              </w:rPr>
              <w:t>0,25 điểm</w:t>
            </w:r>
          </w:p>
          <w:p w14:paraId="76618A44" w14:textId="77777777" w:rsidR="00446A53" w:rsidRPr="00AA74F4" w:rsidRDefault="00446A53" w:rsidP="00A001AE">
            <w:pPr>
              <w:rPr>
                <w:sz w:val="26"/>
                <w:szCs w:val="26"/>
              </w:rPr>
            </w:pPr>
          </w:p>
          <w:p w14:paraId="1702457F" w14:textId="77777777" w:rsidR="00446A53" w:rsidRPr="00AA74F4" w:rsidRDefault="00446A53" w:rsidP="00A001AE">
            <w:pPr>
              <w:jc w:val="center"/>
              <w:rPr>
                <w:sz w:val="26"/>
                <w:szCs w:val="26"/>
              </w:rPr>
            </w:pPr>
          </w:p>
        </w:tc>
      </w:tr>
    </w:tbl>
    <w:p w14:paraId="65B8E299" w14:textId="77777777" w:rsidR="00446A53" w:rsidRDefault="00446A53" w:rsidP="00446A53">
      <w:pPr>
        <w:spacing w:after="0" w:line="240" w:lineRule="auto"/>
        <w:jc w:val="center"/>
        <w:rPr>
          <w:i/>
          <w:sz w:val="26"/>
          <w:szCs w:val="26"/>
        </w:rPr>
      </w:pPr>
      <w:r>
        <w:rPr>
          <w:i/>
          <w:sz w:val="26"/>
          <w:szCs w:val="26"/>
        </w:rPr>
        <w:t>Học sinh làm cách khác, nếu đúng vẫn chấm điểm tối đa</w:t>
      </w:r>
    </w:p>
    <w:p w14:paraId="7CFC044D" w14:textId="77777777" w:rsidR="00FA04F7" w:rsidRPr="00D66CF7" w:rsidRDefault="00FA04F7" w:rsidP="00B9383F">
      <w:pPr>
        <w:spacing w:after="0"/>
        <w:ind w:firstLine="567"/>
        <w:jc w:val="center"/>
        <w:rPr>
          <w:b/>
          <w:i/>
          <w:sz w:val="26"/>
          <w:szCs w:val="26"/>
        </w:rPr>
      </w:pPr>
    </w:p>
    <w:p w14:paraId="6B3DEE83" w14:textId="77777777" w:rsidR="00FA04F7" w:rsidRPr="00D66CF7" w:rsidRDefault="00FA04F7" w:rsidP="00B9383F">
      <w:pPr>
        <w:spacing w:after="0"/>
        <w:ind w:firstLine="567"/>
        <w:jc w:val="center"/>
        <w:rPr>
          <w:b/>
          <w:i/>
          <w:sz w:val="26"/>
          <w:szCs w:val="26"/>
        </w:rPr>
      </w:pPr>
    </w:p>
    <w:p w14:paraId="41F41133" w14:textId="77777777" w:rsidR="00FA04F7" w:rsidRPr="00D66CF7" w:rsidRDefault="00FA04F7" w:rsidP="00B9383F">
      <w:pPr>
        <w:spacing w:after="0"/>
        <w:ind w:firstLine="567"/>
        <w:jc w:val="center"/>
        <w:rPr>
          <w:b/>
          <w:i/>
          <w:sz w:val="26"/>
          <w:szCs w:val="26"/>
        </w:rPr>
      </w:pPr>
    </w:p>
    <w:p w14:paraId="4B44A3E0" w14:textId="77777777" w:rsidR="00FA04F7" w:rsidRPr="00D66CF7" w:rsidRDefault="00FA04F7" w:rsidP="00B9383F">
      <w:pPr>
        <w:spacing w:after="0"/>
        <w:ind w:firstLine="567"/>
        <w:jc w:val="center"/>
        <w:rPr>
          <w:b/>
          <w:i/>
          <w:sz w:val="26"/>
          <w:szCs w:val="26"/>
        </w:rPr>
      </w:pPr>
    </w:p>
    <w:p w14:paraId="234F93C1" w14:textId="77777777" w:rsidR="00FA04F7" w:rsidRPr="00D66CF7" w:rsidRDefault="00FA04F7" w:rsidP="00B9383F">
      <w:pPr>
        <w:spacing w:after="0"/>
        <w:ind w:firstLine="567"/>
        <w:jc w:val="center"/>
        <w:rPr>
          <w:b/>
          <w:i/>
          <w:sz w:val="26"/>
          <w:szCs w:val="26"/>
        </w:rPr>
      </w:pPr>
    </w:p>
    <w:p w14:paraId="3EE4229D" w14:textId="77777777" w:rsidR="00FA04F7" w:rsidRPr="00D66CF7" w:rsidRDefault="00FA04F7" w:rsidP="00B9383F">
      <w:pPr>
        <w:spacing w:after="0"/>
        <w:ind w:firstLine="567"/>
        <w:jc w:val="center"/>
        <w:rPr>
          <w:b/>
          <w:i/>
          <w:sz w:val="26"/>
          <w:szCs w:val="26"/>
        </w:rPr>
      </w:pPr>
    </w:p>
    <w:p w14:paraId="5110B029" w14:textId="77777777" w:rsidR="00FA04F7" w:rsidRPr="00D66CF7" w:rsidRDefault="00FA04F7" w:rsidP="00B9383F">
      <w:pPr>
        <w:spacing w:after="0"/>
        <w:ind w:firstLine="567"/>
        <w:jc w:val="center"/>
        <w:rPr>
          <w:b/>
          <w:i/>
          <w:sz w:val="26"/>
          <w:szCs w:val="26"/>
        </w:rPr>
      </w:pPr>
    </w:p>
    <w:p w14:paraId="0842E78B" w14:textId="77777777" w:rsidR="00FA04F7" w:rsidRPr="00D66CF7" w:rsidRDefault="00FA04F7" w:rsidP="00B9383F">
      <w:pPr>
        <w:spacing w:after="0"/>
        <w:ind w:firstLine="567"/>
        <w:jc w:val="center"/>
        <w:rPr>
          <w:b/>
          <w:i/>
          <w:sz w:val="26"/>
          <w:szCs w:val="26"/>
        </w:rPr>
      </w:pPr>
    </w:p>
    <w:sectPr w:rsidR="00FA04F7" w:rsidRPr="00D66CF7">
      <w:pgSz w:w="11906" w:h="16838"/>
      <w:pgMar w:top="709" w:right="991"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9545C4"/>
    <w:multiLevelType w:val="multilevel"/>
    <w:tmpl w:val="7FBCE9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961642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4F7"/>
    <w:rsid w:val="00446A53"/>
    <w:rsid w:val="00474265"/>
    <w:rsid w:val="00571DD2"/>
    <w:rsid w:val="005A7D53"/>
    <w:rsid w:val="005B4894"/>
    <w:rsid w:val="00736305"/>
    <w:rsid w:val="00814874"/>
    <w:rsid w:val="009911F6"/>
    <w:rsid w:val="009961B3"/>
    <w:rsid w:val="009E0DA1"/>
    <w:rsid w:val="00A14B6A"/>
    <w:rsid w:val="00A17143"/>
    <w:rsid w:val="00B10841"/>
    <w:rsid w:val="00B173CC"/>
    <w:rsid w:val="00B9383F"/>
    <w:rsid w:val="00D66CF7"/>
    <w:rsid w:val="00E80282"/>
    <w:rsid w:val="00EE17D6"/>
    <w:rsid w:val="00F05B6E"/>
    <w:rsid w:val="00F74603"/>
    <w:rsid w:val="00F8419A"/>
    <w:rsid w:val="00FA0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C54F9"/>
  <w15:docId w15:val="{F7587650-94E8-4DF6-B95E-DCEDD5197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1CF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91CF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91CF7"/>
    <w:pPr>
      <w:keepNext/>
      <w:keepLines/>
      <w:spacing w:before="160" w:after="80"/>
      <w:outlineLvl w:val="2"/>
    </w:pPr>
    <w:rPr>
      <w:rFonts w:asciiTheme="minorHAnsi" w:eastAsiaTheme="majorEastAsia" w:hAnsiTheme="minorHAnsi" w:cstheme="majorBidi"/>
      <w:color w:val="365F91" w:themeColor="accent1" w:themeShade="BF"/>
    </w:rPr>
  </w:style>
  <w:style w:type="paragraph" w:styleId="Heading4">
    <w:name w:val="heading 4"/>
    <w:basedOn w:val="Normal"/>
    <w:next w:val="Normal"/>
    <w:link w:val="Heading4Char"/>
    <w:uiPriority w:val="9"/>
    <w:semiHidden/>
    <w:unhideWhenUsed/>
    <w:qFormat/>
    <w:rsid w:val="00491CF7"/>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91CF7"/>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491CF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91CF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91CF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91CF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91C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91CF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491CF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91CF7"/>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rsid w:val="00491CF7"/>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491CF7"/>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491C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1C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1C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1CF7"/>
    <w:rPr>
      <w:rFonts w:asciiTheme="minorHAnsi" w:eastAsiaTheme="majorEastAsia" w:hAnsiTheme="minorHAnsi" w:cstheme="majorBidi"/>
      <w:color w:val="272727" w:themeColor="text1" w:themeTint="D8"/>
    </w:rPr>
  </w:style>
  <w:style w:type="character" w:customStyle="1" w:styleId="TitleChar">
    <w:name w:val="Title Char"/>
    <w:basedOn w:val="DefaultParagraphFont"/>
    <w:link w:val="Title"/>
    <w:uiPriority w:val="10"/>
    <w:rsid w:val="00491C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pPr>
      <w:spacing w:after="160"/>
    </w:pPr>
    <w:rPr>
      <w:rFonts w:ascii="Calibri" w:eastAsia="Calibri" w:hAnsi="Calibri" w:cs="Calibri"/>
      <w:color w:val="595959"/>
    </w:rPr>
  </w:style>
  <w:style w:type="character" w:customStyle="1" w:styleId="SubtitleChar">
    <w:name w:val="Subtitle Char"/>
    <w:basedOn w:val="DefaultParagraphFont"/>
    <w:link w:val="Subtitle"/>
    <w:uiPriority w:val="11"/>
    <w:rsid w:val="00491CF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91CF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91CF7"/>
    <w:rPr>
      <w:i/>
      <w:iCs/>
      <w:color w:val="404040" w:themeColor="text1" w:themeTint="BF"/>
    </w:rPr>
  </w:style>
  <w:style w:type="paragraph" w:styleId="ListParagraph">
    <w:name w:val="List Paragraph"/>
    <w:basedOn w:val="Normal"/>
    <w:uiPriority w:val="34"/>
    <w:qFormat/>
    <w:rsid w:val="00491CF7"/>
    <w:pPr>
      <w:ind w:left="720"/>
      <w:contextualSpacing/>
    </w:pPr>
  </w:style>
  <w:style w:type="character" w:styleId="IntenseEmphasis">
    <w:name w:val="Intense Emphasis"/>
    <w:basedOn w:val="DefaultParagraphFont"/>
    <w:uiPriority w:val="21"/>
    <w:qFormat/>
    <w:rsid w:val="00491CF7"/>
    <w:rPr>
      <w:i/>
      <w:iCs/>
      <w:color w:val="365F91" w:themeColor="accent1" w:themeShade="BF"/>
    </w:rPr>
  </w:style>
  <w:style w:type="paragraph" w:styleId="IntenseQuote">
    <w:name w:val="Intense Quote"/>
    <w:basedOn w:val="Normal"/>
    <w:next w:val="Normal"/>
    <w:link w:val="IntenseQuoteChar"/>
    <w:uiPriority w:val="30"/>
    <w:qFormat/>
    <w:rsid w:val="00491CF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91CF7"/>
    <w:rPr>
      <w:i/>
      <w:iCs/>
      <w:color w:val="365F91" w:themeColor="accent1" w:themeShade="BF"/>
    </w:rPr>
  </w:style>
  <w:style w:type="character" w:styleId="IntenseReference">
    <w:name w:val="Intense Reference"/>
    <w:basedOn w:val="DefaultParagraphFont"/>
    <w:uiPriority w:val="32"/>
    <w:qFormat/>
    <w:rsid w:val="00491CF7"/>
    <w:rPr>
      <w:b/>
      <w:bCs/>
      <w:smallCaps/>
      <w:color w:val="365F91" w:themeColor="accent1" w:themeShade="BF"/>
      <w:spacing w:val="5"/>
    </w:rPr>
  </w:style>
  <w:style w:type="table" w:styleId="TableGrid">
    <w:name w:val="Table Grid"/>
    <w:basedOn w:val="TableNormal"/>
    <w:uiPriority w:val="59"/>
    <w:qFormat/>
    <w:rsid w:val="00491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2C9C"/>
    <w:pPr>
      <w:spacing w:after="0" w:line="240" w:lineRule="auto"/>
    </w:pPr>
    <w:rPr>
      <w:rFonts w:asciiTheme="minorHAnsi" w:eastAsiaTheme="minorEastAsia" w:hAnsiTheme="minorHAnsi"/>
      <w:sz w:val="22"/>
      <w:lang w:val="en-US"/>
    </w:rPr>
  </w:style>
  <w:style w:type="paragraph" w:styleId="NormalWeb">
    <w:name w:val="Normal (Web)"/>
    <w:basedOn w:val="Normal"/>
    <w:link w:val="NormalWebChar"/>
    <w:uiPriority w:val="99"/>
    <w:unhideWhenUsed/>
    <w:qFormat/>
    <w:rsid w:val="00722C9C"/>
    <w:pPr>
      <w:spacing w:before="100" w:beforeAutospacing="1" w:after="100" w:afterAutospacing="1" w:line="240" w:lineRule="auto"/>
    </w:pPr>
    <w:rPr>
      <w:bCs/>
      <w:sz w:val="24"/>
      <w:szCs w:val="24"/>
      <w:lang w:val="fr-FR" w:eastAsia="fr-FR"/>
    </w:rPr>
  </w:style>
  <w:style w:type="character" w:customStyle="1" w:styleId="NormalWebChar">
    <w:name w:val="Normal (Web) Char"/>
    <w:link w:val="NormalWeb"/>
    <w:uiPriority w:val="99"/>
    <w:rsid w:val="00722C9C"/>
    <w:rPr>
      <w:rFonts w:eastAsia="Times New Roman" w:cs="Times New Roman"/>
      <w:bCs/>
      <w:kern w:val="0"/>
      <w:sz w:val="24"/>
      <w:szCs w:val="24"/>
      <w:lang w:val="fr-FR" w:eastAsia="fr-FR"/>
    </w:rPr>
  </w:style>
  <w:style w:type="paragraph" w:styleId="Header">
    <w:name w:val="header"/>
    <w:basedOn w:val="Normal"/>
    <w:link w:val="HeaderChar"/>
    <w:uiPriority w:val="99"/>
    <w:unhideWhenUsed/>
    <w:rsid w:val="000323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359"/>
  </w:style>
  <w:style w:type="paragraph" w:styleId="Footer">
    <w:name w:val="footer"/>
    <w:basedOn w:val="Normal"/>
    <w:link w:val="FooterChar"/>
    <w:uiPriority w:val="99"/>
    <w:unhideWhenUsed/>
    <w:rsid w:val="000323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359"/>
  </w:style>
  <w:style w:type="paragraph" w:styleId="BalloonText">
    <w:name w:val="Balloon Text"/>
    <w:basedOn w:val="Normal"/>
    <w:link w:val="BalloonTextChar"/>
    <w:uiPriority w:val="99"/>
    <w:semiHidden/>
    <w:unhideWhenUsed/>
    <w:rsid w:val="009315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1564"/>
    <w:rPr>
      <w:rFonts w:ascii="Tahoma" w:hAnsi="Tahoma" w:cs="Tahoma"/>
      <w:sz w:val="16"/>
      <w:szCs w:val="16"/>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VBzIkqq9hiUTpXTQpG8/8dpDg==">CgMxLjAyCGguZ2pkZ3hzOAByITF6VWVsMF9PaTVlWmRzRnUwamFBQ2J5NHFzZnVBLWFVNQ==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763</Words>
  <Characters>4352</Characters>
  <Application>Microsoft Office Word</Application>
  <DocSecurity>0</DocSecurity>
  <Lines>36</Lines>
  <Paragraphs>10</Paragraphs>
  <ScaleCrop>false</ScaleCrop>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Nhung Vo Thi Tuyet</dc:creator>
  <cp:lastModifiedBy>Thanh Nguyễn Thị</cp:lastModifiedBy>
  <cp:revision>2</cp:revision>
  <dcterms:created xsi:type="dcterms:W3CDTF">2025-03-15T09:09:00Z</dcterms:created>
  <dcterms:modified xsi:type="dcterms:W3CDTF">2025-03-15T09:09:00Z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2025-02-28T04:04:12Z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427bcff1-07da-43a7-a63e-813b89fa3b48</vt:lpwstr>
  </property>
  <property fmtid="{D5CDD505-2E9C-101B-9397-08002B2CF9AE}" pid="7" name="MSIP_Label_defa4170-0d19-0005-0004-bc88714345d2_ActionId">
    <vt:lpwstr>0e6ae9df-f276-458d-aef9-fb37fd714499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